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EEAFB5" w14:textId="77777777" w:rsidR="00530878" w:rsidRDefault="00530878" w:rsidP="0021245E">
      <w:pPr>
        <w:pStyle w:val="NoSpacing"/>
        <w:spacing w:line="360" w:lineRule="auto"/>
        <w:rPr>
          <w:rFonts w:ascii="Cambria" w:hAnsi="Cambria"/>
        </w:rPr>
      </w:pPr>
    </w:p>
    <w:tbl>
      <w:tblPr>
        <w:tblStyle w:val="LightShading1"/>
        <w:tblW w:w="10098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998"/>
        <w:gridCol w:w="1368"/>
        <w:gridCol w:w="2862"/>
        <w:gridCol w:w="504"/>
        <w:gridCol w:w="1116"/>
        <w:gridCol w:w="2250"/>
      </w:tblGrid>
      <w:tr w:rsidR="008E7A15" w:rsidRPr="00EC59FD" w14:paraId="6A17834C" w14:textId="77777777" w:rsidTr="004D70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vAlign w:val="center"/>
          </w:tcPr>
          <w:p w14:paraId="7FD77D14" w14:textId="77777777" w:rsidR="008E7A15" w:rsidRPr="00A21FCD" w:rsidRDefault="008E7A15" w:rsidP="0021245E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</w:pPr>
            <w:r w:rsidRPr="00A21FCD"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  <w:t>Issue/Revisi</w:t>
            </w:r>
          </w:p>
        </w:tc>
        <w:tc>
          <w:tcPr>
            <w:tcW w:w="4230" w:type="dxa"/>
            <w:gridSpan w:val="2"/>
            <w:vAlign w:val="center"/>
          </w:tcPr>
          <w:p w14:paraId="08E66FAA" w14:textId="77777777" w:rsidR="008E7A15" w:rsidRPr="00A21FCD" w:rsidRDefault="008E7A15" w:rsidP="0021245E">
            <w:pPr>
              <w:pStyle w:val="NoSpacing"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</w:pPr>
            <w:r w:rsidRPr="00A21FCD"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  <w:t xml:space="preserve">: </w:t>
            </w:r>
            <w:r w:rsidRPr="000907CB">
              <w:rPr>
                <w:rFonts w:ascii="Adobe Fan Heiti Std B" w:eastAsia="Adobe Fan Heiti Std B" w:hAnsi="Adobe Fan Heiti Std B"/>
                <w:b w:val="0"/>
                <w:sz w:val="18"/>
                <w:szCs w:val="18"/>
                <w:highlight w:val="yellow"/>
              </w:rPr>
              <w:t>A0</w:t>
            </w:r>
          </w:p>
        </w:tc>
        <w:tc>
          <w:tcPr>
            <w:tcW w:w="1620" w:type="dxa"/>
            <w:gridSpan w:val="2"/>
            <w:vAlign w:val="center"/>
          </w:tcPr>
          <w:p w14:paraId="0B5688EE" w14:textId="77777777" w:rsidR="008E7A15" w:rsidRPr="00A21FCD" w:rsidRDefault="008E7A15" w:rsidP="0021245E">
            <w:pPr>
              <w:pStyle w:val="NoSpacing"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</w:pPr>
            <w:r w:rsidRPr="00A21FCD"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  <w:t>Tanggal</w:t>
            </w:r>
          </w:p>
        </w:tc>
        <w:tc>
          <w:tcPr>
            <w:tcW w:w="2250" w:type="dxa"/>
            <w:vAlign w:val="center"/>
          </w:tcPr>
          <w:p w14:paraId="11CFC078" w14:textId="77777777" w:rsidR="008E7A15" w:rsidRPr="00A21FCD" w:rsidRDefault="008E7A15" w:rsidP="0021245E">
            <w:pPr>
              <w:pStyle w:val="NoSpacing"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</w:pPr>
            <w:r w:rsidRPr="00A21FCD"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  <w:t xml:space="preserve">: </w:t>
            </w:r>
          </w:p>
        </w:tc>
      </w:tr>
      <w:tr w:rsidR="00530878" w:rsidRPr="00EC59FD" w14:paraId="36BB5126" w14:textId="77777777" w:rsidTr="004D70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2314F44C" w14:textId="77777777" w:rsidR="00530878" w:rsidRPr="00A21FCD" w:rsidRDefault="00530878" w:rsidP="0021245E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</w:pPr>
            <w:r w:rsidRPr="00A21FCD"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  <w:t>Mata Kuliah</w:t>
            </w:r>
          </w:p>
        </w:tc>
        <w:tc>
          <w:tcPr>
            <w:tcW w:w="4230" w:type="dxa"/>
            <w:gridSpan w:val="2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75ECBA7C" w14:textId="77777777" w:rsidR="00530878" w:rsidRPr="00A21FCD" w:rsidRDefault="00530878" w:rsidP="008B4F27">
            <w:pPr>
              <w:pStyle w:val="NoSpacing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r w:rsidR="005B1195"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r w:rsidR="008B4F27">
              <w:rPr>
                <w:rFonts w:ascii="Adobe Fan Heiti Std B" w:eastAsia="Adobe Fan Heiti Std B" w:hAnsi="Adobe Fan Heiti Std B"/>
                <w:sz w:val="18"/>
                <w:szCs w:val="18"/>
              </w:rPr>
              <w:t>Jurnalisme Online</w:t>
            </w:r>
          </w:p>
        </w:tc>
        <w:tc>
          <w:tcPr>
            <w:tcW w:w="1620" w:type="dxa"/>
            <w:gridSpan w:val="2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15BB0DB4" w14:textId="77777777" w:rsidR="00530878" w:rsidRPr="00A21FCD" w:rsidRDefault="00530878" w:rsidP="0021245E">
            <w:pPr>
              <w:pStyle w:val="NoSpacing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>Kode MK</w:t>
            </w:r>
          </w:p>
        </w:tc>
        <w:tc>
          <w:tcPr>
            <w:tcW w:w="225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4409602C" w14:textId="77777777" w:rsidR="00530878" w:rsidRPr="00A21FCD" w:rsidRDefault="00530878" w:rsidP="00CB2C20">
            <w:pPr>
              <w:pStyle w:val="NoSpacing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r w:rsidR="005B1195"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 </w:t>
            </w:r>
            <w:r w:rsidR="008B4F27">
              <w:rPr>
                <w:rFonts w:ascii="Adobe Fan Heiti Std B" w:eastAsia="Adobe Fan Heiti Std B" w:hAnsi="Adobe Fan Heiti Std B"/>
                <w:sz w:val="18"/>
                <w:szCs w:val="18"/>
              </w:rPr>
              <w:t>COM-313</w:t>
            </w:r>
          </w:p>
        </w:tc>
      </w:tr>
      <w:tr w:rsidR="00530878" w:rsidRPr="00EC59FD" w14:paraId="3DAF4F56" w14:textId="77777777" w:rsidTr="004D70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vAlign w:val="center"/>
          </w:tcPr>
          <w:p w14:paraId="4B24FE7D" w14:textId="77777777" w:rsidR="00530878" w:rsidRPr="00A21FCD" w:rsidRDefault="007624C0" w:rsidP="0021245E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</w:pPr>
            <w:r w:rsidRPr="00A21FCD"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  <w:t>Rumpun MK</w:t>
            </w:r>
          </w:p>
        </w:tc>
        <w:tc>
          <w:tcPr>
            <w:tcW w:w="4230" w:type="dxa"/>
            <w:gridSpan w:val="2"/>
            <w:vAlign w:val="center"/>
          </w:tcPr>
          <w:p w14:paraId="6543D986" w14:textId="3AB22E2A" w:rsidR="00530878" w:rsidRPr="00A21FCD" w:rsidRDefault="00530878" w:rsidP="002F6496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r w:rsidR="002F6496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MKMI</w:t>
            </w:r>
            <w:r w:rsidR="008B4F27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Jurnalisme </w:t>
            </w:r>
          </w:p>
        </w:tc>
        <w:tc>
          <w:tcPr>
            <w:tcW w:w="1620" w:type="dxa"/>
            <w:gridSpan w:val="2"/>
            <w:vAlign w:val="center"/>
          </w:tcPr>
          <w:p w14:paraId="76FCDAE5" w14:textId="77777777" w:rsidR="00530878" w:rsidRPr="00A21FCD" w:rsidRDefault="007624C0" w:rsidP="0021245E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>Semester</w:t>
            </w:r>
          </w:p>
        </w:tc>
        <w:tc>
          <w:tcPr>
            <w:tcW w:w="2250" w:type="dxa"/>
            <w:vAlign w:val="center"/>
          </w:tcPr>
          <w:p w14:paraId="5D666EA3" w14:textId="77777777" w:rsidR="00530878" w:rsidRPr="00A21FCD" w:rsidRDefault="00530878" w:rsidP="0021245E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r w:rsidR="005B1195"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r w:rsidR="00657720"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r w:rsidR="008B4F27">
              <w:rPr>
                <w:rFonts w:ascii="Adobe Fan Heiti Std B" w:eastAsia="Adobe Fan Heiti Std B" w:hAnsi="Adobe Fan Heiti Std B"/>
                <w:sz w:val="18"/>
                <w:szCs w:val="18"/>
              </w:rPr>
              <w:t>5</w:t>
            </w:r>
          </w:p>
        </w:tc>
      </w:tr>
      <w:tr w:rsidR="00530878" w:rsidRPr="00EC59FD" w14:paraId="38698823" w14:textId="77777777" w:rsidTr="008E7A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tcBorders>
              <w:bottom w:val="single" w:sz="4" w:space="0" w:color="auto"/>
            </w:tcBorders>
            <w:vAlign w:val="center"/>
          </w:tcPr>
          <w:p w14:paraId="09837435" w14:textId="77777777" w:rsidR="00530878" w:rsidRPr="00A21FCD" w:rsidRDefault="007624C0" w:rsidP="0021245E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</w:pPr>
            <w:r w:rsidRPr="00A21FCD"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  <w:t>Dosen Pengampu</w:t>
            </w:r>
          </w:p>
        </w:tc>
        <w:tc>
          <w:tcPr>
            <w:tcW w:w="4230" w:type="dxa"/>
            <w:gridSpan w:val="2"/>
            <w:tcBorders>
              <w:bottom w:val="single" w:sz="4" w:space="0" w:color="auto"/>
            </w:tcBorders>
            <w:vAlign w:val="center"/>
          </w:tcPr>
          <w:p w14:paraId="130DC031" w14:textId="3D4C4092" w:rsidR="00530878" w:rsidRPr="00A21FCD" w:rsidRDefault="00530878" w:rsidP="00A8332E">
            <w:pPr>
              <w:pStyle w:val="NoSpacing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r w:rsidR="005B1195"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r w:rsidR="00A8332E">
              <w:rPr>
                <w:rFonts w:ascii="Adobe Fan Heiti Std B" w:eastAsia="Adobe Fan Heiti Std B" w:hAnsi="Adobe Fan Heiti Std B"/>
                <w:sz w:val="18"/>
                <w:szCs w:val="18"/>
              </w:rPr>
              <w:t>Emma Rachmawati Aliudin, S.Sos, M.I.K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  <w:vAlign w:val="center"/>
          </w:tcPr>
          <w:p w14:paraId="1192CE5A" w14:textId="77777777" w:rsidR="00530878" w:rsidRPr="00A21FCD" w:rsidRDefault="007624C0" w:rsidP="007624C0">
            <w:pPr>
              <w:pStyle w:val="NoSpacing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>Bobot (sks)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center"/>
          </w:tcPr>
          <w:p w14:paraId="48030F2A" w14:textId="77777777" w:rsidR="00530878" w:rsidRPr="00A21FCD" w:rsidRDefault="00530878" w:rsidP="000907CB">
            <w:pPr>
              <w:pStyle w:val="NoSpacing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r w:rsidR="005B1195"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r w:rsidR="000907CB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3 </w:t>
            </w:r>
            <w:r w:rsidR="005B1195"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>sks</w:t>
            </w:r>
          </w:p>
        </w:tc>
      </w:tr>
      <w:tr w:rsidR="008E7A15" w:rsidRPr="00EC59FD" w14:paraId="232E5137" w14:textId="77777777" w:rsidTr="008E7A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6" w:type="dxa"/>
            <w:gridSpan w:val="2"/>
            <w:tcBorders>
              <w:top w:val="single" w:sz="4" w:space="0" w:color="auto"/>
              <w:bottom w:val="single" w:sz="8" w:space="0" w:color="000000" w:themeColor="text1"/>
              <w:right w:val="single" w:sz="8" w:space="0" w:color="000000" w:themeColor="text1"/>
            </w:tcBorders>
          </w:tcPr>
          <w:p w14:paraId="4398844D" w14:textId="77777777" w:rsidR="00A21FCD" w:rsidRPr="00A21FCD" w:rsidRDefault="008E7A15" w:rsidP="008E7A15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</w:pPr>
            <w:r w:rsidRPr="00A21FCD"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  <w:t>Dosen Pengampu</w:t>
            </w:r>
          </w:p>
          <w:p w14:paraId="4D1852CA" w14:textId="77777777" w:rsidR="00A21FCD" w:rsidRPr="00A21FCD" w:rsidRDefault="00A21FCD" w:rsidP="008E7A15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</w:pPr>
            <w:r w:rsidRPr="00A21FCD"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  <w:t>ttd</w:t>
            </w:r>
          </w:p>
        </w:tc>
        <w:tc>
          <w:tcPr>
            <w:tcW w:w="3366" w:type="dxa"/>
            <w:gridSpan w:val="2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92D00E6" w14:textId="77777777" w:rsidR="008E7A15" w:rsidRPr="00A21FCD" w:rsidRDefault="008E7A15" w:rsidP="008E7A15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bCs/>
                <w:sz w:val="18"/>
                <w:szCs w:val="18"/>
              </w:rPr>
            </w:pPr>
            <w:r w:rsidRPr="00A21FCD">
              <w:rPr>
                <w:rFonts w:ascii="Adobe Fan Heiti Std B" w:eastAsia="Adobe Fan Heiti Std B" w:hAnsi="Adobe Fan Heiti Std B"/>
                <w:bCs/>
                <w:sz w:val="18"/>
                <w:szCs w:val="18"/>
              </w:rPr>
              <w:t>Kaprodi</w:t>
            </w:r>
          </w:p>
          <w:p w14:paraId="0E885884" w14:textId="77777777" w:rsidR="00A21FCD" w:rsidRPr="00A21FCD" w:rsidRDefault="00A21FCD" w:rsidP="008E7A15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bCs/>
                <w:sz w:val="18"/>
                <w:szCs w:val="18"/>
              </w:rPr>
            </w:pPr>
            <w:r w:rsidRPr="00A21FCD">
              <w:rPr>
                <w:rFonts w:ascii="Adobe Fan Heiti Std B" w:eastAsia="Adobe Fan Heiti Std B" w:hAnsi="Adobe Fan Heiti Std B"/>
                <w:bCs/>
                <w:sz w:val="18"/>
                <w:szCs w:val="18"/>
              </w:rPr>
              <w:t>ttd</w:t>
            </w:r>
          </w:p>
        </w:tc>
        <w:tc>
          <w:tcPr>
            <w:tcW w:w="3366" w:type="dxa"/>
            <w:gridSpan w:val="2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</w:tcBorders>
          </w:tcPr>
          <w:p w14:paraId="1FB87514" w14:textId="77777777" w:rsidR="008E7A15" w:rsidRPr="00A21FCD" w:rsidRDefault="008E7A15" w:rsidP="008E7A15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bCs/>
                <w:sz w:val="18"/>
                <w:szCs w:val="18"/>
              </w:rPr>
            </w:pPr>
            <w:r w:rsidRPr="00A21FCD">
              <w:rPr>
                <w:rFonts w:ascii="Adobe Fan Heiti Std B" w:eastAsia="Adobe Fan Heiti Std B" w:hAnsi="Adobe Fan Heiti Std B"/>
                <w:bCs/>
                <w:sz w:val="18"/>
                <w:szCs w:val="18"/>
              </w:rPr>
              <w:t xml:space="preserve">Dekan </w:t>
            </w:r>
          </w:p>
          <w:p w14:paraId="027051CB" w14:textId="77777777" w:rsidR="008E7A15" w:rsidRPr="00A21FCD" w:rsidRDefault="00A21FCD" w:rsidP="008E7A15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bCs/>
                <w:sz w:val="18"/>
                <w:szCs w:val="18"/>
              </w:rPr>
            </w:pPr>
            <w:r w:rsidRPr="00A21FCD">
              <w:rPr>
                <w:rFonts w:ascii="Adobe Fan Heiti Std B" w:eastAsia="Adobe Fan Heiti Std B" w:hAnsi="Adobe Fan Heiti Std B"/>
                <w:bCs/>
                <w:sz w:val="18"/>
                <w:szCs w:val="18"/>
              </w:rPr>
              <w:t>ttd</w:t>
            </w:r>
          </w:p>
          <w:p w14:paraId="29FE7DD6" w14:textId="77777777" w:rsidR="008E7A15" w:rsidRPr="00A21FCD" w:rsidRDefault="008E7A15" w:rsidP="008E7A15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bCs/>
                <w:sz w:val="18"/>
                <w:szCs w:val="18"/>
              </w:rPr>
            </w:pPr>
          </w:p>
        </w:tc>
      </w:tr>
    </w:tbl>
    <w:p w14:paraId="42EE66A0" w14:textId="77777777" w:rsidR="00530878" w:rsidRDefault="00530878" w:rsidP="0021245E">
      <w:pPr>
        <w:pStyle w:val="NoSpacing"/>
        <w:spacing w:line="360" w:lineRule="auto"/>
        <w:rPr>
          <w:rFonts w:ascii="Cambria" w:hAnsi="Cambria"/>
        </w:rPr>
      </w:pPr>
    </w:p>
    <w:p w14:paraId="4EE3D214" w14:textId="77777777" w:rsidR="00530878" w:rsidRDefault="00530878" w:rsidP="0021245E">
      <w:pPr>
        <w:pStyle w:val="NoSpacing"/>
        <w:spacing w:line="360" w:lineRule="auto"/>
        <w:rPr>
          <w:rFonts w:ascii="Cambria" w:hAnsi="Cambri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60"/>
        <w:gridCol w:w="870"/>
        <w:gridCol w:w="2773"/>
        <w:gridCol w:w="3793"/>
      </w:tblGrid>
      <w:tr w:rsidR="00657720" w:rsidRPr="00657720" w14:paraId="1C8DA1FD" w14:textId="77777777" w:rsidTr="00A21FCD">
        <w:trPr>
          <w:trHeight w:val="647"/>
          <w:tblHeader/>
        </w:trPr>
        <w:tc>
          <w:tcPr>
            <w:tcW w:w="10296" w:type="dxa"/>
            <w:gridSpan w:val="4"/>
            <w:shd w:val="clear" w:color="auto" w:fill="7F7F7F" w:themeFill="text1" w:themeFillTint="80"/>
            <w:vAlign w:val="center"/>
          </w:tcPr>
          <w:p w14:paraId="14FF2DD3" w14:textId="77777777" w:rsidR="00657720" w:rsidRPr="00A21FCD" w:rsidRDefault="00657720" w:rsidP="00657720">
            <w:pPr>
              <w:pStyle w:val="NoSpacing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A21FCD">
              <w:rPr>
                <w:rFonts w:ascii="Arial" w:hAnsi="Arial" w:cs="Arial"/>
                <w:b/>
                <w:color w:val="FFFFFF" w:themeColor="background1"/>
              </w:rPr>
              <w:t>RENCANA PEMBELAJARAN SEMESTER</w:t>
            </w:r>
          </w:p>
        </w:tc>
      </w:tr>
      <w:tr w:rsidR="005B1195" w:rsidRPr="00657720" w14:paraId="18782283" w14:textId="77777777" w:rsidTr="00657720">
        <w:tc>
          <w:tcPr>
            <w:tcW w:w="2860" w:type="dxa"/>
            <w:vMerge w:val="restart"/>
            <w:shd w:val="clear" w:color="auto" w:fill="D9D9D9" w:themeFill="background1" w:themeFillShade="D9"/>
          </w:tcPr>
          <w:p w14:paraId="008C3271" w14:textId="77777777" w:rsidR="005B1195" w:rsidRPr="00657720" w:rsidRDefault="005B1195" w:rsidP="005B1195">
            <w:pPr>
              <w:pStyle w:val="NoSpacing"/>
              <w:rPr>
                <w:rFonts w:ascii="Arial" w:hAnsi="Arial" w:cs="Arial"/>
                <w:b/>
              </w:rPr>
            </w:pPr>
            <w:r w:rsidRPr="00657720">
              <w:rPr>
                <w:rFonts w:ascii="Arial" w:hAnsi="Arial" w:cs="Arial"/>
                <w:b/>
              </w:rPr>
              <w:t>Capaian Pembelajaran (CP)</w:t>
            </w:r>
          </w:p>
        </w:tc>
        <w:tc>
          <w:tcPr>
            <w:tcW w:w="7436" w:type="dxa"/>
            <w:gridSpan w:val="3"/>
            <w:shd w:val="clear" w:color="auto" w:fill="D9D9D9" w:themeFill="background1" w:themeFillShade="D9"/>
            <w:vAlign w:val="center"/>
          </w:tcPr>
          <w:p w14:paraId="1D77D020" w14:textId="77777777" w:rsidR="005B1195" w:rsidRPr="00657720" w:rsidRDefault="005B1195" w:rsidP="005B1195">
            <w:pPr>
              <w:pStyle w:val="NoSpacing"/>
              <w:rPr>
                <w:rFonts w:ascii="Arial" w:hAnsi="Arial" w:cs="Arial"/>
                <w:b/>
              </w:rPr>
            </w:pPr>
            <w:r w:rsidRPr="00657720">
              <w:rPr>
                <w:rFonts w:ascii="Arial" w:hAnsi="Arial" w:cs="Arial"/>
                <w:b/>
              </w:rPr>
              <w:t>CPL - PRODI</w:t>
            </w:r>
          </w:p>
        </w:tc>
      </w:tr>
      <w:tr w:rsidR="005B1195" w:rsidRPr="00657720" w14:paraId="79013E7C" w14:textId="77777777" w:rsidTr="00657720">
        <w:tc>
          <w:tcPr>
            <w:tcW w:w="2860" w:type="dxa"/>
            <w:vMerge/>
            <w:shd w:val="clear" w:color="auto" w:fill="D9D9D9" w:themeFill="background1" w:themeFillShade="D9"/>
            <w:vAlign w:val="center"/>
          </w:tcPr>
          <w:p w14:paraId="53D0B41F" w14:textId="77777777" w:rsidR="005B1195" w:rsidRPr="00657720" w:rsidRDefault="005B1195" w:rsidP="007624C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870" w:type="dxa"/>
            <w:tcBorders>
              <w:bottom w:val="single" w:sz="4" w:space="0" w:color="auto"/>
            </w:tcBorders>
          </w:tcPr>
          <w:p w14:paraId="0979EF71" w14:textId="77777777" w:rsidR="00A8332E" w:rsidRPr="006F081A" w:rsidRDefault="00A8332E" w:rsidP="00A8332E">
            <w:pPr>
              <w:pStyle w:val="NoSpacing"/>
              <w:rPr>
                <w:rFonts w:ascii="Arial" w:hAnsi="Arial" w:cs="Arial"/>
              </w:rPr>
            </w:pPr>
            <w:r w:rsidRPr="006F081A">
              <w:rPr>
                <w:rFonts w:ascii="Arial" w:hAnsi="Arial" w:cs="Arial"/>
              </w:rPr>
              <w:t>S6</w:t>
            </w:r>
          </w:p>
          <w:p w14:paraId="25E36DBC" w14:textId="77777777" w:rsidR="00A8332E" w:rsidRPr="006F081A" w:rsidRDefault="00A8332E" w:rsidP="00A8332E">
            <w:pPr>
              <w:pStyle w:val="NoSpacing"/>
              <w:rPr>
                <w:rFonts w:ascii="Arial" w:hAnsi="Arial" w:cs="Arial"/>
              </w:rPr>
            </w:pPr>
          </w:p>
          <w:p w14:paraId="20F59B2B" w14:textId="77777777" w:rsidR="00A8332E" w:rsidRPr="006F081A" w:rsidRDefault="00A8332E" w:rsidP="00A8332E">
            <w:pPr>
              <w:pStyle w:val="NoSpacing"/>
              <w:rPr>
                <w:rFonts w:ascii="Arial" w:hAnsi="Arial" w:cs="Arial"/>
              </w:rPr>
            </w:pPr>
          </w:p>
          <w:p w14:paraId="094E7A3F" w14:textId="77777777" w:rsidR="00A8332E" w:rsidRPr="006F081A" w:rsidRDefault="00A8332E" w:rsidP="00A8332E">
            <w:pPr>
              <w:pStyle w:val="NoSpacing"/>
              <w:rPr>
                <w:rFonts w:ascii="Arial" w:hAnsi="Arial" w:cs="Arial"/>
              </w:rPr>
            </w:pPr>
            <w:r w:rsidRPr="006F081A">
              <w:rPr>
                <w:rFonts w:ascii="Arial" w:hAnsi="Arial" w:cs="Arial"/>
              </w:rPr>
              <w:t>S9</w:t>
            </w:r>
          </w:p>
          <w:p w14:paraId="22B46A27" w14:textId="77777777" w:rsidR="00A8332E" w:rsidRPr="006F081A" w:rsidRDefault="00A8332E" w:rsidP="00A8332E">
            <w:pPr>
              <w:pStyle w:val="NoSpacing"/>
              <w:rPr>
                <w:rFonts w:ascii="Arial" w:hAnsi="Arial" w:cs="Arial"/>
              </w:rPr>
            </w:pPr>
          </w:p>
          <w:p w14:paraId="7E591489" w14:textId="77777777" w:rsidR="00A8332E" w:rsidRDefault="00A8332E" w:rsidP="00A8332E">
            <w:pPr>
              <w:pStyle w:val="NoSpacing"/>
              <w:rPr>
                <w:rFonts w:ascii="Arial" w:hAnsi="Arial" w:cs="Arial"/>
              </w:rPr>
            </w:pPr>
          </w:p>
          <w:p w14:paraId="3A75B8B7" w14:textId="77777777" w:rsidR="00A8332E" w:rsidRDefault="00A8332E" w:rsidP="00A8332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KU3</w:t>
            </w:r>
          </w:p>
          <w:p w14:paraId="513C2284" w14:textId="77777777" w:rsidR="00A8332E" w:rsidRDefault="00A8332E" w:rsidP="00A8332E">
            <w:pPr>
              <w:pStyle w:val="NoSpacing"/>
              <w:rPr>
                <w:rFonts w:ascii="Arial" w:hAnsi="Arial" w:cs="Arial"/>
              </w:rPr>
            </w:pPr>
          </w:p>
          <w:p w14:paraId="0B04FA39" w14:textId="77777777" w:rsidR="00A8332E" w:rsidRDefault="00A8332E" w:rsidP="00A8332E">
            <w:pPr>
              <w:pStyle w:val="NoSpacing"/>
              <w:rPr>
                <w:rFonts w:ascii="Arial" w:hAnsi="Arial" w:cs="Arial"/>
              </w:rPr>
            </w:pPr>
          </w:p>
          <w:p w14:paraId="3C2D79CE" w14:textId="59000F22" w:rsidR="00D51C29" w:rsidRPr="00657720" w:rsidRDefault="00A8332E" w:rsidP="00A8332E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KU6</w:t>
            </w:r>
          </w:p>
        </w:tc>
        <w:tc>
          <w:tcPr>
            <w:tcW w:w="6566" w:type="dxa"/>
            <w:gridSpan w:val="2"/>
            <w:tcBorders>
              <w:bottom w:val="single" w:sz="4" w:space="0" w:color="auto"/>
            </w:tcBorders>
            <w:vAlign w:val="center"/>
          </w:tcPr>
          <w:p w14:paraId="3E12D417" w14:textId="77777777" w:rsidR="00A8332E" w:rsidRPr="006F081A" w:rsidRDefault="00A8332E" w:rsidP="00A8332E">
            <w:pPr>
              <w:pStyle w:val="NoSpacing"/>
              <w:rPr>
                <w:rFonts w:ascii="Arial" w:eastAsia="Adobe Fan Heiti Std B" w:hAnsi="Arial" w:cs="Arial"/>
              </w:rPr>
            </w:pPr>
            <w:r w:rsidRPr="006F081A">
              <w:rPr>
                <w:rFonts w:ascii="Arial" w:eastAsia="Adobe Fan Heiti Std B" w:hAnsi="Arial" w:cs="Arial"/>
              </w:rPr>
              <w:t>Bekerja sama dan memiliki kepekaan sosial serta kepedulian terhadap masyarakat dan lingkungan.</w:t>
            </w:r>
          </w:p>
          <w:p w14:paraId="735F39A4" w14:textId="77777777" w:rsidR="00A8332E" w:rsidRPr="006F081A" w:rsidRDefault="00A8332E" w:rsidP="00A8332E">
            <w:pPr>
              <w:pStyle w:val="NoSpacing"/>
              <w:rPr>
                <w:rFonts w:ascii="Arial" w:eastAsia="Adobe Fan Heiti Std B" w:hAnsi="Arial" w:cs="Arial"/>
                <w:b/>
              </w:rPr>
            </w:pPr>
          </w:p>
          <w:p w14:paraId="2733323B" w14:textId="77777777" w:rsidR="00A8332E" w:rsidRPr="006F081A" w:rsidRDefault="00A8332E" w:rsidP="00A8332E">
            <w:pPr>
              <w:pStyle w:val="NoSpacing"/>
              <w:rPr>
                <w:rFonts w:ascii="Arial" w:eastAsia="Adobe Fan Heiti Std B" w:hAnsi="Arial" w:cs="Arial"/>
              </w:rPr>
            </w:pPr>
            <w:r w:rsidRPr="006F081A">
              <w:rPr>
                <w:rFonts w:ascii="Arial" w:eastAsia="Adobe Fan Heiti Std B" w:hAnsi="Arial" w:cs="Arial"/>
              </w:rPr>
              <w:t>Menunjukkan sikap bertanggung jawab atas pekerjaan di bidang keahliannya secara mandiri</w:t>
            </w:r>
          </w:p>
          <w:p w14:paraId="721AB967" w14:textId="77777777" w:rsidR="00A8332E" w:rsidRPr="006F081A" w:rsidRDefault="00A8332E" w:rsidP="00A8332E">
            <w:pPr>
              <w:pStyle w:val="NoSpacing"/>
              <w:rPr>
                <w:rFonts w:ascii="Arial" w:eastAsia="Adobe Fan Heiti Std B" w:hAnsi="Arial" w:cs="Arial"/>
              </w:rPr>
            </w:pPr>
          </w:p>
          <w:p w14:paraId="06479890" w14:textId="77777777" w:rsidR="00A8332E" w:rsidRPr="001114D8" w:rsidRDefault="00A8332E" w:rsidP="00A8332E">
            <w:pPr>
              <w:spacing w:after="0" w:line="240" w:lineRule="auto"/>
              <w:jc w:val="both"/>
              <w:rPr>
                <w:rFonts w:ascii="Arial" w:eastAsia="Adobe Fan Heiti Std B" w:hAnsi="Arial"/>
              </w:rPr>
            </w:pPr>
            <w:r w:rsidRPr="001114D8">
              <w:rPr>
                <w:rFonts w:ascii="Arial" w:eastAsia="Adobe Fan Heiti Std B" w:hAnsi="Arial"/>
              </w:rPr>
              <w:t>Mampu merencanakan dan menyusun berbagai kegiatan komunikasi baik secara individu maupun kelompok</w:t>
            </w:r>
          </w:p>
          <w:p w14:paraId="03B46E69" w14:textId="77777777" w:rsidR="00A8332E" w:rsidRDefault="00A8332E" w:rsidP="00A8332E">
            <w:pPr>
              <w:spacing w:after="0" w:line="240" w:lineRule="auto"/>
              <w:jc w:val="both"/>
              <w:rPr>
                <w:rFonts w:ascii="Arial" w:eastAsia="Adobe Fan Heiti Std B" w:hAnsi="Arial"/>
              </w:rPr>
            </w:pPr>
          </w:p>
          <w:p w14:paraId="3BFC580F" w14:textId="77777777" w:rsidR="00A8332E" w:rsidRDefault="00A8332E" w:rsidP="00A8332E">
            <w:pPr>
              <w:spacing w:after="0" w:line="240" w:lineRule="auto"/>
              <w:jc w:val="both"/>
              <w:rPr>
                <w:rFonts w:ascii="Arial" w:eastAsia="Adobe Fan Heiti Std B" w:hAnsi="Arial"/>
              </w:rPr>
            </w:pPr>
            <w:r w:rsidRPr="00AB5A84">
              <w:rPr>
                <w:rFonts w:ascii="Arial" w:eastAsia="Adobe Fan Heiti Std B" w:hAnsi="Arial"/>
              </w:rPr>
              <w:t>Memiliki pemahaman konseptual dan keterampilan teknis dalam bidang pekerjaan komunikasi</w:t>
            </w:r>
          </w:p>
          <w:p w14:paraId="365BC0D3" w14:textId="77777777" w:rsidR="005B1195" w:rsidRPr="00657720" w:rsidRDefault="005B1195" w:rsidP="007624C0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5B1195" w:rsidRPr="00657720" w14:paraId="270E9607" w14:textId="77777777" w:rsidTr="00657720">
        <w:tc>
          <w:tcPr>
            <w:tcW w:w="2860" w:type="dxa"/>
            <w:vMerge/>
            <w:shd w:val="clear" w:color="auto" w:fill="D9D9D9" w:themeFill="background1" w:themeFillShade="D9"/>
            <w:vAlign w:val="center"/>
          </w:tcPr>
          <w:p w14:paraId="3FC70119" w14:textId="61899F54" w:rsidR="005B1195" w:rsidRPr="00657720" w:rsidRDefault="005B1195" w:rsidP="007624C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7436" w:type="dxa"/>
            <w:gridSpan w:val="3"/>
            <w:shd w:val="clear" w:color="auto" w:fill="D9D9D9" w:themeFill="background1" w:themeFillShade="D9"/>
            <w:vAlign w:val="center"/>
          </w:tcPr>
          <w:p w14:paraId="50820535" w14:textId="77777777" w:rsidR="005B1195" w:rsidRPr="00657720" w:rsidRDefault="005B1195" w:rsidP="005B1195">
            <w:pPr>
              <w:pStyle w:val="NoSpacing"/>
              <w:rPr>
                <w:rFonts w:ascii="Arial" w:hAnsi="Arial" w:cs="Arial"/>
                <w:b/>
              </w:rPr>
            </w:pPr>
            <w:r w:rsidRPr="00657720">
              <w:rPr>
                <w:rFonts w:ascii="Arial" w:hAnsi="Arial" w:cs="Arial"/>
                <w:b/>
              </w:rPr>
              <w:t>CP-M</w:t>
            </w:r>
            <w:r w:rsidRPr="00657720">
              <w:rPr>
                <w:rFonts w:ascii="Arial" w:hAnsi="Arial" w:cs="Arial"/>
                <w:b/>
                <w:shd w:val="clear" w:color="auto" w:fill="D9D9D9" w:themeFill="background1" w:themeFillShade="D9"/>
              </w:rPr>
              <w:t>K</w:t>
            </w:r>
          </w:p>
        </w:tc>
      </w:tr>
      <w:tr w:rsidR="005B1195" w:rsidRPr="00657720" w14:paraId="0700B020" w14:textId="77777777" w:rsidTr="00657720">
        <w:tc>
          <w:tcPr>
            <w:tcW w:w="2860" w:type="dxa"/>
            <w:vMerge/>
            <w:shd w:val="clear" w:color="auto" w:fill="D9D9D9" w:themeFill="background1" w:themeFillShade="D9"/>
            <w:vAlign w:val="center"/>
          </w:tcPr>
          <w:p w14:paraId="759E40DD" w14:textId="77777777" w:rsidR="005B1195" w:rsidRPr="00657720" w:rsidRDefault="005B1195" w:rsidP="007624C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870" w:type="dxa"/>
          </w:tcPr>
          <w:p w14:paraId="5FFC3990" w14:textId="243D5A95" w:rsidR="00E228E8" w:rsidRDefault="00A8332E" w:rsidP="005B119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M1</w:t>
            </w:r>
          </w:p>
          <w:p w14:paraId="38A43EF3" w14:textId="77777777" w:rsidR="00E228E8" w:rsidRDefault="00E228E8" w:rsidP="005B1195">
            <w:pPr>
              <w:pStyle w:val="NoSpacing"/>
              <w:jc w:val="center"/>
              <w:rPr>
                <w:rFonts w:ascii="Arial" w:hAnsi="Arial" w:cs="Arial"/>
              </w:rPr>
            </w:pPr>
          </w:p>
          <w:p w14:paraId="60C8D6FA" w14:textId="77777777" w:rsidR="00A8332E" w:rsidRDefault="00A8332E" w:rsidP="005B1195">
            <w:pPr>
              <w:pStyle w:val="NoSpacing"/>
              <w:jc w:val="center"/>
              <w:rPr>
                <w:rFonts w:ascii="Arial" w:hAnsi="Arial" w:cs="Arial"/>
              </w:rPr>
            </w:pPr>
          </w:p>
          <w:p w14:paraId="0675696B" w14:textId="61ECDBB6" w:rsidR="00E228E8" w:rsidRDefault="00A8332E" w:rsidP="005B119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M2</w:t>
            </w:r>
          </w:p>
          <w:p w14:paraId="4EE09F0C" w14:textId="77777777" w:rsidR="00E228E8" w:rsidRDefault="00E228E8" w:rsidP="005B1195">
            <w:pPr>
              <w:pStyle w:val="NoSpacing"/>
              <w:jc w:val="center"/>
              <w:rPr>
                <w:rFonts w:ascii="Arial" w:hAnsi="Arial" w:cs="Arial"/>
              </w:rPr>
            </w:pPr>
          </w:p>
          <w:p w14:paraId="100FC540" w14:textId="77777777" w:rsidR="00E228E8" w:rsidRDefault="00E228E8" w:rsidP="005B1195">
            <w:pPr>
              <w:pStyle w:val="NoSpacing"/>
              <w:jc w:val="center"/>
              <w:rPr>
                <w:rFonts w:ascii="Arial" w:hAnsi="Arial" w:cs="Arial"/>
              </w:rPr>
            </w:pPr>
          </w:p>
          <w:p w14:paraId="400BA7A5" w14:textId="430527A7" w:rsidR="00E228E8" w:rsidRPr="00657720" w:rsidRDefault="00E228E8" w:rsidP="005B1195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6566" w:type="dxa"/>
            <w:gridSpan w:val="2"/>
            <w:vAlign w:val="center"/>
          </w:tcPr>
          <w:p w14:paraId="2E445604" w14:textId="1ECDD6D2" w:rsidR="00A8332E" w:rsidRDefault="00A8332E" w:rsidP="00A8332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Mahasiswa memahami konsep menulis dan bentuk tulisan dalam jurnalistik online (KU1, P2)</w:t>
            </w:r>
          </w:p>
          <w:p w14:paraId="0EA4B411" w14:textId="77777777" w:rsidR="00A8332E" w:rsidRDefault="00A8332E" w:rsidP="00A8332E">
            <w:pPr>
              <w:pStyle w:val="NoSpacing"/>
              <w:rPr>
                <w:rFonts w:ascii="Arial" w:hAnsi="Arial" w:cs="Arial"/>
              </w:rPr>
            </w:pPr>
          </w:p>
          <w:p w14:paraId="5F9CB722" w14:textId="1F8854EF" w:rsidR="00A8332E" w:rsidRDefault="00A8332E" w:rsidP="00A8332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Mahasiswa mampu merancang dan membuat produk jurnalistik online (KK1, KK3)</w:t>
            </w:r>
          </w:p>
          <w:p w14:paraId="1A2A6DB8" w14:textId="77777777" w:rsidR="00A8332E" w:rsidRDefault="00A8332E" w:rsidP="00A8332E">
            <w:pPr>
              <w:pStyle w:val="NoSpacing"/>
              <w:rPr>
                <w:rFonts w:ascii="Arial" w:hAnsi="Arial" w:cs="Arial"/>
              </w:rPr>
            </w:pPr>
          </w:p>
          <w:p w14:paraId="2ECCEF2F" w14:textId="77777777" w:rsidR="005B1195" w:rsidRPr="00657720" w:rsidRDefault="005B1195" w:rsidP="00A8332E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5B1195" w:rsidRPr="00657720" w14:paraId="52D21C5C" w14:textId="77777777" w:rsidTr="00657720">
        <w:tc>
          <w:tcPr>
            <w:tcW w:w="2860" w:type="dxa"/>
            <w:shd w:val="clear" w:color="auto" w:fill="D9D9D9" w:themeFill="background1" w:themeFillShade="D9"/>
          </w:tcPr>
          <w:p w14:paraId="40716B21" w14:textId="5E781B07" w:rsidR="005B1195" w:rsidRPr="00657720" w:rsidRDefault="005B1195" w:rsidP="005B1195">
            <w:pPr>
              <w:pStyle w:val="NoSpacing"/>
              <w:rPr>
                <w:rFonts w:ascii="Arial" w:hAnsi="Arial" w:cs="Arial"/>
                <w:b/>
              </w:rPr>
            </w:pPr>
            <w:r w:rsidRPr="00657720">
              <w:rPr>
                <w:rFonts w:ascii="Arial" w:hAnsi="Arial" w:cs="Arial"/>
                <w:b/>
              </w:rPr>
              <w:t>Deskripsi Singkat MK</w:t>
            </w:r>
          </w:p>
        </w:tc>
        <w:tc>
          <w:tcPr>
            <w:tcW w:w="7436" w:type="dxa"/>
            <w:gridSpan w:val="3"/>
          </w:tcPr>
          <w:p w14:paraId="3FBD0E15" w14:textId="1CDE063C" w:rsidR="00D55D3F" w:rsidRPr="00657720" w:rsidRDefault="00A8332E" w:rsidP="00A8332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Mata Kuliah ini memberikan pengetahuan tentang </w:t>
            </w:r>
            <w:r w:rsidR="003F565C" w:rsidRPr="003F565C">
              <w:rPr>
                <w:rFonts w:ascii="Arial" w:hAnsi="Arial" w:cs="Arial"/>
                <w:b/>
              </w:rPr>
              <w:t>Jurnalisme di era internet</w:t>
            </w:r>
            <w:r>
              <w:rPr>
                <w:rFonts w:ascii="Arial" w:hAnsi="Arial" w:cs="Arial"/>
                <w:b/>
              </w:rPr>
              <w:t xml:space="preserve">, </w:t>
            </w:r>
            <w:r w:rsidR="003F565C" w:rsidRPr="003F565C">
              <w:rPr>
                <w:rFonts w:ascii="Arial" w:hAnsi="Arial" w:cs="Arial"/>
                <w:b/>
              </w:rPr>
              <w:t>Pengertian Media Online</w:t>
            </w:r>
            <w:r>
              <w:rPr>
                <w:rFonts w:ascii="Arial" w:hAnsi="Arial" w:cs="Arial"/>
                <w:b/>
              </w:rPr>
              <w:t xml:space="preserve">, </w:t>
            </w:r>
            <w:r w:rsidRPr="00A8332E">
              <w:rPr>
                <w:rFonts w:ascii="Arial" w:hAnsi="Arial" w:cs="Arial"/>
                <w:b/>
              </w:rPr>
              <w:t>Jenis-Jenis</w:t>
            </w:r>
            <w:r>
              <w:rPr>
                <w:rFonts w:ascii="Arial" w:hAnsi="Arial" w:cs="Arial"/>
              </w:rPr>
              <w:t xml:space="preserve"> </w:t>
            </w:r>
            <w:r w:rsidR="003F565C" w:rsidRPr="003F565C">
              <w:rPr>
                <w:rFonts w:ascii="Arial" w:hAnsi="Arial" w:cs="Arial"/>
                <w:b/>
              </w:rPr>
              <w:t>Konten Media Online</w:t>
            </w:r>
            <w:r w:rsidR="003F565C">
              <w:rPr>
                <w:rFonts w:ascii="Arial" w:hAnsi="Arial" w:cs="Arial"/>
              </w:rPr>
              <w:t xml:space="preserve">; </w:t>
            </w:r>
            <w:r w:rsidR="003F565C" w:rsidRPr="003F565C">
              <w:rPr>
                <w:rFonts w:ascii="Arial" w:hAnsi="Arial" w:cs="Arial"/>
                <w:b/>
              </w:rPr>
              <w:t>Teknik Penulisan Naskah</w:t>
            </w:r>
            <w:r>
              <w:rPr>
                <w:rFonts w:ascii="Arial" w:hAnsi="Arial" w:cs="Arial"/>
                <w:b/>
              </w:rPr>
              <w:t xml:space="preserve">, </w:t>
            </w:r>
            <w:r w:rsidR="003F565C" w:rsidRPr="003F565C">
              <w:rPr>
                <w:rFonts w:ascii="Arial" w:hAnsi="Arial" w:cs="Arial"/>
                <w:b/>
              </w:rPr>
              <w:t xml:space="preserve"> Online</w:t>
            </w:r>
            <w:r>
              <w:rPr>
                <w:rFonts w:ascii="Arial" w:hAnsi="Arial" w:cs="Arial"/>
                <w:b/>
              </w:rPr>
              <w:t xml:space="preserve">, </w:t>
            </w:r>
            <w:r w:rsidR="003F565C" w:rsidRPr="003F565C">
              <w:rPr>
                <w:rFonts w:ascii="Arial" w:hAnsi="Arial" w:cs="Arial"/>
                <w:b/>
              </w:rPr>
              <w:t>Search Engine Optimization</w:t>
            </w:r>
            <w:r>
              <w:rPr>
                <w:rFonts w:ascii="Arial" w:hAnsi="Arial" w:cs="Arial"/>
                <w:b/>
              </w:rPr>
              <w:t xml:space="preserve">, </w:t>
            </w:r>
            <w:r w:rsidR="003F565C" w:rsidRPr="003F565C">
              <w:rPr>
                <w:rFonts w:ascii="Arial" w:hAnsi="Arial" w:cs="Arial"/>
                <w:b/>
              </w:rPr>
              <w:t>Kualifikasi jurnalis online</w:t>
            </w:r>
            <w:r>
              <w:rPr>
                <w:rFonts w:ascii="Arial" w:hAnsi="Arial" w:cs="Arial"/>
                <w:b/>
              </w:rPr>
              <w:t xml:space="preserve">, </w:t>
            </w:r>
            <w:r w:rsidR="003F565C" w:rsidRPr="003F565C">
              <w:rPr>
                <w:rFonts w:ascii="Arial" w:hAnsi="Arial" w:cs="Arial"/>
                <w:b/>
              </w:rPr>
              <w:t>Teknik Liputan</w:t>
            </w:r>
            <w:r>
              <w:rPr>
                <w:rFonts w:ascii="Arial" w:hAnsi="Arial" w:cs="Arial"/>
                <w:b/>
              </w:rPr>
              <w:t xml:space="preserve">, </w:t>
            </w:r>
            <w:r w:rsidR="00A668A3" w:rsidRPr="00A668A3">
              <w:rPr>
                <w:rFonts w:ascii="Arial" w:hAnsi="Arial" w:cs="Arial"/>
                <w:b/>
              </w:rPr>
              <w:t>Perencanaan konten</w:t>
            </w:r>
            <w:r>
              <w:rPr>
                <w:rFonts w:ascii="Arial" w:hAnsi="Arial" w:cs="Arial"/>
              </w:rPr>
              <w:t>,</w:t>
            </w:r>
            <w:r w:rsidR="00A668A3">
              <w:rPr>
                <w:rFonts w:ascii="Arial" w:hAnsi="Arial" w:cs="Arial"/>
              </w:rPr>
              <w:t xml:space="preserve"> </w:t>
            </w:r>
            <w:r w:rsidR="00A668A3" w:rsidRPr="00A668A3">
              <w:rPr>
                <w:rFonts w:ascii="Arial" w:hAnsi="Arial" w:cs="Arial"/>
                <w:b/>
              </w:rPr>
              <w:t>Media Sosial dan Jurnalisme Warga</w:t>
            </w:r>
            <w:r>
              <w:rPr>
                <w:rFonts w:ascii="Arial" w:hAnsi="Arial" w:cs="Arial"/>
              </w:rPr>
              <w:t>.</w:t>
            </w:r>
            <w:r w:rsidR="00A668A3">
              <w:rPr>
                <w:rFonts w:ascii="Arial" w:hAnsi="Arial" w:cs="Arial"/>
              </w:rPr>
              <w:t xml:space="preserve"> </w:t>
            </w:r>
          </w:p>
        </w:tc>
      </w:tr>
      <w:tr w:rsidR="005B1195" w:rsidRPr="00657720" w14:paraId="7D3968EF" w14:textId="77777777" w:rsidTr="00657720">
        <w:tc>
          <w:tcPr>
            <w:tcW w:w="2860" w:type="dxa"/>
            <w:shd w:val="clear" w:color="auto" w:fill="D9D9D9" w:themeFill="background1" w:themeFillShade="D9"/>
          </w:tcPr>
          <w:p w14:paraId="6196E25E" w14:textId="77777777" w:rsidR="005B1195" w:rsidRPr="00657720" w:rsidRDefault="005B1195" w:rsidP="005B1195">
            <w:pPr>
              <w:pStyle w:val="NoSpacing"/>
              <w:rPr>
                <w:rFonts w:ascii="Arial" w:hAnsi="Arial" w:cs="Arial"/>
                <w:b/>
              </w:rPr>
            </w:pPr>
            <w:r w:rsidRPr="00657720">
              <w:rPr>
                <w:rFonts w:ascii="Arial" w:hAnsi="Arial" w:cs="Arial"/>
                <w:b/>
              </w:rPr>
              <w:t xml:space="preserve">Materi Pemebelajaran/Pokok </w:t>
            </w:r>
            <w:r w:rsidRPr="00657720">
              <w:rPr>
                <w:rFonts w:ascii="Arial" w:hAnsi="Arial" w:cs="Arial"/>
                <w:b/>
              </w:rPr>
              <w:lastRenderedPageBreak/>
              <w:t>Bahasan</w:t>
            </w:r>
          </w:p>
        </w:tc>
        <w:tc>
          <w:tcPr>
            <w:tcW w:w="7436" w:type="dxa"/>
            <w:gridSpan w:val="3"/>
            <w:vAlign w:val="center"/>
          </w:tcPr>
          <w:p w14:paraId="7EBA4CF0" w14:textId="392607FE" w:rsidR="005B1195" w:rsidRPr="00657720" w:rsidRDefault="00A668A3" w:rsidP="005B1195">
            <w:pPr>
              <w:pStyle w:val="NoSpacing"/>
              <w:rPr>
                <w:rFonts w:ascii="Arial" w:hAnsi="Arial" w:cs="Arial"/>
              </w:rPr>
            </w:pPr>
            <w:r w:rsidRPr="003F565C">
              <w:rPr>
                <w:rFonts w:ascii="Arial" w:hAnsi="Arial" w:cs="Arial"/>
                <w:b/>
              </w:rPr>
              <w:lastRenderedPageBreak/>
              <w:t>Jurnalisme di era internet;</w:t>
            </w:r>
            <w:r>
              <w:rPr>
                <w:rFonts w:ascii="Arial" w:hAnsi="Arial" w:cs="Arial"/>
              </w:rPr>
              <w:t xml:space="preserve"> Review Jurnalistik, Sejarah Jurnalisme online, Prinsip Dasar Jurnalisme Online, Karakteristik Jurnalisme online. </w:t>
            </w:r>
            <w:r w:rsidRPr="003F565C">
              <w:rPr>
                <w:rFonts w:ascii="Arial" w:hAnsi="Arial" w:cs="Arial"/>
                <w:b/>
              </w:rPr>
              <w:lastRenderedPageBreak/>
              <w:t>Pengertian Media Online</w:t>
            </w:r>
            <w:r>
              <w:rPr>
                <w:rFonts w:ascii="Arial" w:hAnsi="Arial" w:cs="Arial"/>
              </w:rPr>
              <w:t xml:space="preserve">; Jenis-Jenis Media Online, Karakteristik Media Online. </w:t>
            </w:r>
            <w:r w:rsidRPr="003F565C">
              <w:rPr>
                <w:rFonts w:ascii="Arial" w:hAnsi="Arial" w:cs="Arial"/>
                <w:b/>
              </w:rPr>
              <w:t>Konten Media Online</w:t>
            </w:r>
            <w:r>
              <w:rPr>
                <w:rFonts w:ascii="Arial" w:hAnsi="Arial" w:cs="Arial"/>
              </w:rPr>
              <w:t xml:space="preserve">;  Artikel, Foto, Infografik, Motiongrafik. </w:t>
            </w:r>
            <w:r w:rsidR="00A16C0C">
              <w:rPr>
                <w:rFonts w:ascii="Arial" w:hAnsi="Arial" w:cs="Arial"/>
                <w:b/>
              </w:rPr>
              <w:t xml:space="preserve">Prinsip </w:t>
            </w:r>
            <w:r w:rsidRPr="00430AB9">
              <w:rPr>
                <w:rFonts w:ascii="Arial" w:hAnsi="Arial" w:cs="Arial"/>
                <w:b/>
              </w:rPr>
              <w:t>Pemberitaan Media</w:t>
            </w:r>
            <w:r>
              <w:rPr>
                <w:rFonts w:ascii="Arial" w:hAnsi="Arial" w:cs="Arial"/>
              </w:rPr>
              <w:t>: News Value</w:t>
            </w:r>
            <w:r w:rsidR="00430AB9">
              <w:rPr>
                <w:rFonts w:ascii="Arial" w:hAnsi="Arial" w:cs="Arial"/>
              </w:rPr>
              <w:t xml:space="preserve">, agenda setting. </w:t>
            </w:r>
            <w:r w:rsidR="00A16C0C" w:rsidRPr="003F565C">
              <w:rPr>
                <w:rFonts w:ascii="Arial" w:hAnsi="Arial" w:cs="Arial"/>
                <w:b/>
              </w:rPr>
              <w:t>Teknik Penulisan Naskah Online</w:t>
            </w:r>
            <w:r w:rsidR="00A16C0C">
              <w:rPr>
                <w:rFonts w:ascii="Arial" w:hAnsi="Arial" w:cs="Arial"/>
              </w:rPr>
              <w:t xml:space="preserve">: Karakter user, struktur tulisan, gaya bahasa, link, storytelling.  </w:t>
            </w:r>
            <w:r w:rsidRPr="003F565C">
              <w:rPr>
                <w:rFonts w:ascii="Arial" w:hAnsi="Arial" w:cs="Arial"/>
                <w:b/>
              </w:rPr>
              <w:t>Search Engine Optimization</w:t>
            </w:r>
            <w:r>
              <w:rPr>
                <w:rFonts w:ascii="Arial" w:hAnsi="Arial" w:cs="Arial"/>
              </w:rPr>
              <w:t xml:space="preserve">: Prinsip dasar SEO, aplikasi SEO dalam tulisan. </w:t>
            </w:r>
            <w:r w:rsidRPr="003F565C">
              <w:rPr>
                <w:rFonts w:ascii="Arial" w:hAnsi="Arial" w:cs="Arial"/>
                <w:b/>
              </w:rPr>
              <w:t>Kualifikasi jurnalis online</w:t>
            </w:r>
            <w:r>
              <w:rPr>
                <w:rFonts w:ascii="Arial" w:hAnsi="Arial" w:cs="Arial"/>
              </w:rPr>
              <w:t xml:space="preserve">; Kualifikasi Teknis, Kualifikasi nonteknis.  </w:t>
            </w:r>
            <w:r w:rsidRPr="003F565C">
              <w:rPr>
                <w:rFonts w:ascii="Arial" w:hAnsi="Arial" w:cs="Arial"/>
                <w:b/>
              </w:rPr>
              <w:t>Teknik Liputan</w:t>
            </w:r>
            <w:r>
              <w:rPr>
                <w:rFonts w:ascii="Arial" w:hAnsi="Arial" w:cs="Arial"/>
                <w:b/>
              </w:rPr>
              <w:t xml:space="preserve">; </w:t>
            </w:r>
            <w:r>
              <w:rPr>
                <w:rFonts w:ascii="Arial" w:hAnsi="Arial" w:cs="Arial"/>
              </w:rPr>
              <w:t xml:space="preserve">Liputan langsung, wawancara khusus, studi pustaka. </w:t>
            </w:r>
            <w:r w:rsidRPr="00A668A3">
              <w:rPr>
                <w:rFonts w:ascii="Arial" w:hAnsi="Arial" w:cs="Arial"/>
                <w:b/>
              </w:rPr>
              <w:t>Perencanaan konten</w:t>
            </w:r>
            <w:r>
              <w:rPr>
                <w:rFonts w:ascii="Arial" w:hAnsi="Arial" w:cs="Arial"/>
              </w:rPr>
              <w:t xml:space="preserve">; Harian, Mingguan, Bulanan. </w:t>
            </w:r>
            <w:r w:rsidRPr="00A668A3">
              <w:rPr>
                <w:rFonts w:ascii="Arial" w:hAnsi="Arial" w:cs="Arial"/>
                <w:b/>
              </w:rPr>
              <w:t>Media Sosial dan Jurnalisme Warga</w:t>
            </w:r>
            <w:r>
              <w:rPr>
                <w:rFonts w:ascii="Arial" w:hAnsi="Arial" w:cs="Arial"/>
              </w:rPr>
              <w:t xml:space="preserve">: </w:t>
            </w:r>
            <w:r w:rsidR="00430AB9">
              <w:rPr>
                <w:rFonts w:ascii="Arial" w:hAnsi="Arial" w:cs="Arial"/>
              </w:rPr>
              <w:t xml:space="preserve">mobile journalism, </w:t>
            </w:r>
            <w:r>
              <w:rPr>
                <w:rFonts w:ascii="Arial" w:hAnsi="Arial" w:cs="Arial"/>
              </w:rPr>
              <w:t xml:space="preserve">blog, vlog. </w:t>
            </w:r>
            <w:r w:rsidRPr="000617AE">
              <w:rPr>
                <w:rFonts w:ascii="Arial" w:hAnsi="Arial" w:cs="Arial"/>
                <w:b/>
              </w:rPr>
              <w:t>Kode Etik Jurnalisme Online</w:t>
            </w:r>
            <w:r>
              <w:rPr>
                <w:rFonts w:ascii="Arial" w:hAnsi="Arial" w:cs="Arial"/>
              </w:rPr>
              <w:t xml:space="preserve">; Pedoman Pemberitaan Media Siber, Hoax &amp; Click Bait. </w:t>
            </w:r>
            <w:r w:rsidRPr="00A668A3">
              <w:rPr>
                <w:rFonts w:ascii="Arial" w:hAnsi="Arial" w:cs="Arial"/>
                <w:b/>
              </w:rPr>
              <w:t>Media Visit</w:t>
            </w:r>
            <w:r>
              <w:rPr>
                <w:rFonts w:ascii="Arial" w:hAnsi="Arial" w:cs="Arial"/>
              </w:rPr>
              <w:t>.</w:t>
            </w:r>
          </w:p>
          <w:p w14:paraId="4C2687ED" w14:textId="77777777" w:rsidR="005B1195" w:rsidRPr="00657720" w:rsidRDefault="005B1195" w:rsidP="005B1195">
            <w:pPr>
              <w:pStyle w:val="NoSpacing"/>
              <w:rPr>
                <w:rFonts w:ascii="Arial" w:hAnsi="Arial" w:cs="Arial"/>
              </w:rPr>
            </w:pPr>
          </w:p>
        </w:tc>
      </w:tr>
      <w:tr w:rsidR="004D70A9" w:rsidRPr="00657720" w14:paraId="601D8807" w14:textId="77777777" w:rsidTr="00657720">
        <w:tc>
          <w:tcPr>
            <w:tcW w:w="2860" w:type="dxa"/>
            <w:vMerge w:val="restart"/>
            <w:shd w:val="clear" w:color="auto" w:fill="D9D9D9" w:themeFill="background1" w:themeFillShade="D9"/>
          </w:tcPr>
          <w:p w14:paraId="1E7B90DD" w14:textId="344D408A" w:rsidR="004D70A9" w:rsidRPr="00657720" w:rsidRDefault="004D70A9" w:rsidP="004D70A9">
            <w:pPr>
              <w:pStyle w:val="NoSpacing"/>
              <w:rPr>
                <w:rFonts w:ascii="Arial" w:hAnsi="Arial" w:cs="Arial"/>
                <w:b/>
              </w:rPr>
            </w:pPr>
            <w:r w:rsidRPr="00657720">
              <w:rPr>
                <w:rFonts w:ascii="Arial" w:hAnsi="Arial" w:cs="Arial"/>
                <w:b/>
              </w:rPr>
              <w:lastRenderedPageBreak/>
              <w:t>Pustaka</w:t>
            </w:r>
          </w:p>
        </w:tc>
        <w:tc>
          <w:tcPr>
            <w:tcW w:w="7436" w:type="dxa"/>
            <w:gridSpan w:val="3"/>
            <w:shd w:val="clear" w:color="auto" w:fill="D9D9D9" w:themeFill="background1" w:themeFillShade="D9"/>
            <w:vAlign w:val="center"/>
          </w:tcPr>
          <w:p w14:paraId="05712177" w14:textId="77777777" w:rsidR="004D70A9" w:rsidRPr="00657720" w:rsidRDefault="004D70A9" w:rsidP="004D70A9">
            <w:pPr>
              <w:pStyle w:val="NoSpacing"/>
              <w:rPr>
                <w:rFonts w:ascii="Arial" w:hAnsi="Arial" w:cs="Arial"/>
                <w:b/>
              </w:rPr>
            </w:pPr>
            <w:r w:rsidRPr="00657720">
              <w:rPr>
                <w:rFonts w:ascii="Arial" w:hAnsi="Arial" w:cs="Arial"/>
                <w:b/>
              </w:rPr>
              <w:t>Utama</w:t>
            </w:r>
          </w:p>
        </w:tc>
      </w:tr>
      <w:tr w:rsidR="004D70A9" w:rsidRPr="00657720" w14:paraId="4FD45EE8" w14:textId="77777777" w:rsidTr="00657720">
        <w:tc>
          <w:tcPr>
            <w:tcW w:w="2860" w:type="dxa"/>
            <w:vMerge/>
            <w:shd w:val="clear" w:color="auto" w:fill="D9D9D9" w:themeFill="background1" w:themeFillShade="D9"/>
            <w:vAlign w:val="center"/>
          </w:tcPr>
          <w:p w14:paraId="67F85E6A" w14:textId="77777777" w:rsidR="004D70A9" w:rsidRPr="00657720" w:rsidRDefault="004D70A9" w:rsidP="004D70A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7436" w:type="dxa"/>
            <w:gridSpan w:val="3"/>
            <w:tcBorders>
              <w:bottom w:val="single" w:sz="4" w:space="0" w:color="auto"/>
            </w:tcBorders>
          </w:tcPr>
          <w:p w14:paraId="70DBE213" w14:textId="493B97D9" w:rsidR="00A668A3" w:rsidRDefault="00430AB9" w:rsidP="004D70A9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Jurnalistik Online, Panduan Mengelola Media Online, Asep Syamsul M Romli, Nuansa Cendekia, 2012</w:t>
            </w:r>
          </w:p>
          <w:p w14:paraId="3E4AFB99" w14:textId="77777777" w:rsidR="004D70A9" w:rsidRPr="00657720" w:rsidRDefault="00AA335F" w:rsidP="004D70A9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Jurnalisme Online, Panduan Membuat konten Online yang Berkualitas dan Menarik, Engelbertus Wendratama, Bentang Pustaka, 2017 </w:t>
            </w:r>
          </w:p>
          <w:p w14:paraId="5DA2F66B" w14:textId="77777777" w:rsidR="004D70A9" w:rsidRPr="00657720" w:rsidRDefault="004D70A9" w:rsidP="004D70A9">
            <w:pPr>
              <w:pStyle w:val="NoSpacing"/>
              <w:rPr>
                <w:rFonts w:ascii="Arial" w:hAnsi="Arial" w:cs="Arial"/>
              </w:rPr>
            </w:pPr>
          </w:p>
        </w:tc>
      </w:tr>
      <w:tr w:rsidR="004D70A9" w:rsidRPr="00657720" w14:paraId="4704F0DF" w14:textId="77777777" w:rsidTr="00657720">
        <w:tc>
          <w:tcPr>
            <w:tcW w:w="2860" w:type="dxa"/>
            <w:vMerge/>
            <w:shd w:val="clear" w:color="auto" w:fill="D9D9D9" w:themeFill="background1" w:themeFillShade="D9"/>
            <w:vAlign w:val="center"/>
          </w:tcPr>
          <w:p w14:paraId="2149C3AC" w14:textId="77777777" w:rsidR="004D70A9" w:rsidRPr="00657720" w:rsidRDefault="004D70A9" w:rsidP="004D70A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7436" w:type="dxa"/>
            <w:gridSpan w:val="3"/>
            <w:shd w:val="clear" w:color="auto" w:fill="D9D9D9" w:themeFill="background1" w:themeFillShade="D9"/>
            <w:vAlign w:val="center"/>
          </w:tcPr>
          <w:p w14:paraId="25E46BB6" w14:textId="77777777" w:rsidR="004D70A9" w:rsidRPr="00657720" w:rsidRDefault="004D70A9" w:rsidP="004D70A9">
            <w:pPr>
              <w:pStyle w:val="NoSpacing"/>
              <w:rPr>
                <w:rFonts w:ascii="Arial" w:hAnsi="Arial" w:cs="Arial"/>
                <w:b/>
              </w:rPr>
            </w:pPr>
            <w:r w:rsidRPr="00657720">
              <w:rPr>
                <w:rFonts w:ascii="Arial" w:hAnsi="Arial" w:cs="Arial"/>
                <w:b/>
              </w:rPr>
              <w:t>Pendukung</w:t>
            </w:r>
          </w:p>
        </w:tc>
      </w:tr>
      <w:tr w:rsidR="004D70A9" w:rsidRPr="00657720" w14:paraId="10FEDE59" w14:textId="77777777" w:rsidTr="00657720">
        <w:tc>
          <w:tcPr>
            <w:tcW w:w="2860" w:type="dxa"/>
            <w:vMerge/>
            <w:shd w:val="clear" w:color="auto" w:fill="D9D9D9" w:themeFill="background1" w:themeFillShade="D9"/>
            <w:vAlign w:val="center"/>
          </w:tcPr>
          <w:p w14:paraId="239966FE" w14:textId="77777777" w:rsidR="004D70A9" w:rsidRPr="00657720" w:rsidRDefault="004D70A9" w:rsidP="004D70A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7436" w:type="dxa"/>
            <w:gridSpan w:val="3"/>
            <w:tcBorders>
              <w:bottom w:val="single" w:sz="4" w:space="0" w:color="auto"/>
            </w:tcBorders>
          </w:tcPr>
          <w:p w14:paraId="4F10D8CB" w14:textId="77777777" w:rsidR="004D70A9" w:rsidRDefault="004D70A9" w:rsidP="00AA335F">
            <w:pPr>
              <w:pStyle w:val="NoSpacing"/>
              <w:rPr>
                <w:rFonts w:ascii="Arial" w:hAnsi="Arial" w:cs="Arial"/>
              </w:rPr>
            </w:pPr>
          </w:p>
          <w:p w14:paraId="5459B844" w14:textId="77777777" w:rsidR="00AA335F" w:rsidRPr="00657720" w:rsidRDefault="00A53009" w:rsidP="00AA335F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Participatory Journalism, </w:t>
            </w:r>
            <w:r w:rsidR="00A73ED7">
              <w:rPr>
                <w:rFonts w:ascii="Arial" w:hAnsi="Arial" w:cs="Arial"/>
              </w:rPr>
              <w:t>Jane B. Singer, et.al, Wiley-Blackwell, 2011</w:t>
            </w:r>
          </w:p>
        </w:tc>
      </w:tr>
      <w:tr w:rsidR="005B1195" w:rsidRPr="00657720" w14:paraId="39421284" w14:textId="77777777" w:rsidTr="00657720">
        <w:trPr>
          <w:trHeight w:val="287"/>
        </w:trPr>
        <w:tc>
          <w:tcPr>
            <w:tcW w:w="2860" w:type="dxa"/>
            <w:vMerge w:val="restart"/>
            <w:shd w:val="clear" w:color="auto" w:fill="D9D9D9" w:themeFill="background1" w:themeFillShade="D9"/>
          </w:tcPr>
          <w:p w14:paraId="1CA4C76A" w14:textId="77777777" w:rsidR="005B1195" w:rsidRPr="00657720" w:rsidRDefault="005B1195" w:rsidP="005B1195">
            <w:pPr>
              <w:pStyle w:val="NoSpacing"/>
              <w:rPr>
                <w:rFonts w:ascii="Arial" w:hAnsi="Arial" w:cs="Arial"/>
                <w:b/>
              </w:rPr>
            </w:pPr>
            <w:r w:rsidRPr="00657720">
              <w:rPr>
                <w:rFonts w:ascii="Arial" w:hAnsi="Arial" w:cs="Arial"/>
                <w:b/>
              </w:rPr>
              <w:t>Media Pembelajaran</w:t>
            </w:r>
          </w:p>
        </w:tc>
        <w:tc>
          <w:tcPr>
            <w:tcW w:w="3643" w:type="dxa"/>
            <w:gridSpan w:val="2"/>
            <w:shd w:val="clear" w:color="auto" w:fill="D9D9D9" w:themeFill="background1" w:themeFillShade="D9"/>
            <w:vAlign w:val="center"/>
          </w:tcPr>
          <w:p w14:paraId="7882E121" w14:textId="77777777" w:rsidR="005B1195" w:rsidRPr="00657720" w:rsidRDefault="005B1195" w:rsidP="005B1195">
            <w:pPr>
              <w:pStyle w:val="NoSpacing"/>
              <w:rPr>
                <w:rFonts w:ascii="Arial" w:hAnsi="Arial" w:cs="Arial"/>
                <w:b/>
              </w:rPr>
            </w:pPr>
            <w:r w:rsidRPr="00657720">
              <w:rPr>
                <w:rFonts w:ascii="Arial" w:hAnsi="Arial" w:cs="Arial"/>
                <w:b/>
              </w:rPr>
              <w:t>Perangkat Lunak:</w:t>
            </w:r>
          </w:p>
        </w:tc>
        <w:tc>
          <w:tcPr>
            <w:tcW w:w="3793" w:type="dxa"/>
            <w:shd w:val="clear" w:color="auto" w:fill="D9D9D9" w:themeFill="background1" w:themeFillShade="D9"/>
            <w:vAlign w:val="center"/>
          </w:tcPr>
          <w:p w14:paraId="5003B4F6" w14:textId="77777777" w:rsidR="005B1195" w:rsidRPr="00657720" w:rsidRDefault="005B1195" w:rsidP="005B1195">
            <w:pPr>
              <w:pStyle w:val="NoSpacing"/>
              <w:rPr>
                <w:rFonts w:ascii="Arial" w:hAnsi="Arial" w:cs="Arial"/>
                <w:b/>
              </w:rPr>
            </w:pPr>
            <w:r w:rsidRPr="00657720">
              <w:rPr>
                <w:rFonts w:ascii="Arial" w:hAnsi="Arial" w:cs="Arial"/>
                <w:b/>
              </w:rPr>
              <w:t>Perangkat Keras:</w:t>
            </w:r>
          </w:p>
        </w:tc>
      </w:tr>
      <w:tr w:rsidR="005B1195" w:rsidRPr="00657720" w14:paraId="1284AEA8" w14:textId="77777777" w:rsidTr="00657720">
        <w:trPr>
          <w:trHeight w:val="435"/>
        </w:trPr>
        <w:tc>
          <w:tcPr>
            <w:tcW w:w="2860" w:type="dxa"/>
            <w:vMerge/>
            <w:shd w:val="clear" w:color="auto" w:fill="D9D9D9" w:themeFill="background1" w:themeFillShade="D9"/>
          </w:tcPr>
          <w:p w14:paraId="36CD20EE" w14:textId="77777777" w:rsidR="005B1195" w:rsidRPr="00657720" w:rsidRDefault="005B1195" w:rsidP="005B1195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3643" w:type="dxa"/>
            <w:gridSpan w:val="2"/>
          </w:tcPr>
          <w:p w14:paraId="76750F2B" w14:textId="77777777" w:rsidR="005B1195" w:rsidRDefault="00AA335F" w:rsidP="004D70A9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Powerpoint </w:t>
            </w:r>
          </w:p>
          <w:p w14:paraId="03D3D41E" w14:textId="77777777" w:rsidR="00AA335F" w:rsidRDefault="00AA335F" w:rsidP="004D70A9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Excell</w:t>
            </w:r>
          </w:p>
          <w:p w14:paraId="4E564F5A" w14:textId="602F0EA1" w:rsidR="00E228E8" w:rsidRPr="00657720" w:rsidRDefault="00E228E8" w:rsidP="004D70A9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Word</w:t>
            </w:r>
          </w:p>
          <w:p w14:paraId="707D4129" w14:textId="77777777" w:rsidR="005B1195" w:rsidRPr="00657720" w:rsidRDefault="005B1195" w:rsidP="004D70A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793" w:type="dxa"/>
          </w:tcPr>
          <w:p w14:paraId="085115A7" w14:textId="77777777" w:rsidR="005B1195" w:rsidRDefault="004D70A9" w:rsidP="004D70A9">
            <w:pPr>
              <w:pStyle w:val="NoSpacing"/>
              <w:rPr>
                <w:rFonts w:ascii="Arial" w:hAnsi="Arial" w:cs="Arial"/>
              </w:rPr>
            </w:pPr>
            <w:r w:rsidRPr="00657720">
              <w:rPr>
                <w:rFonts w:ascii="Arial" w:hAnsi="Arial" w:cs="Arial"/>
              </w:rPr>
              <w:t>LCD Projector</w:t>
            </w:r>
          </w:p>
          <w:p w14:paraId="29B84F02" w14:textId="77777777" w:rsidR="00E228E8" w:rsidRDefault="00E228E8" w:rsidP="004D70A9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Laptop</w:t>
            </w:r>
          </w:p>
          <w:p w14:paraId="1039BFED" w14:textId="23EA6BA4" w:rsidR="00E228E8" w:rsidRPr="00657720" w:rsidRDefault="00E228E8" w:rsidP="004D70A9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Ponsel</w:t>
            </w:r>
          </w:p>
        </w:tc>
      </w:tr>
      <w:tr w:rsidR="005B1195" w:rsidRPr="00657720" w14:paraId="6D091C99" w14:textId="77777777" w:rsidTr="00657720">
        <w:trPr>
          <w:trHeight w:val="449"/>
        </w:trPr>
        <w:tc>
          <w:tcPr>
            <w:tcW w:w="2860" w:type="dxa"/>
            <w:shd w:val="clear" w:color="auto" w:fill="D9D9D9" w:themeFill="background1" w:themeFillShade="D9"/>
          </w:tcPr>
          <w:p w14:paraId="072D286B" w14:textId="1EBBC111" w:rsidR="005B1195" w:rsidRPr="00657720" w:rsidRDefault="005B1195" w:rsidP="005B1195">
            <w:pPr>
              <w:pStyle w:val="NoSpacing"/>
              <w:rPr>
                <w:rFonts w:ascii="Arial" w:hAnsi="Arial" w:cs="Arial"/>
                <w:b/>
              </w:rPr>
            </w:pPr>
            <w:r w:rsidRPr="00657720">
              <w:rPr>
                <w:rFonts w:ascii="Arial" w:hAnsi="Arial" w:cs="Arial"/>
                <w:b/>
              </w:rPr>
              <w:t>Team Teaching</w:t>
            </w:r>
          </w:p>
        </w:tc>
        <w:tc>
          <w:tcPr>
            <w:tcW w:w="7436" w:type="dxa"/>
            <w:gridSpan w:val="3"/>
            <w:vAlign w:val="center"/>
          </w:tcPr>
          <w:p w14:paraId="6A744BFD" w14:textId="77777777" w:rsidR="005B1195" w:rsidRPr="00657720" w:rsidRDefault="00A53009" w:rsidP="005B119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  <w:p w14:paraId="0A940ED1" w14:textId="77777777" w:rsidR="005B1195" w:rsidRPr="00657720" w:rsidRDefault="005B1195" w:rsidP="005B1195">
            <w:pPr>
              <w:pStyle w:val="NoSpacing"/>
              <w:rPr>
                <w:rFonts w:ascii="Arial" w:hAnsi="Arial" w:cs="Arial"/>
              </w:rPr>
            </w:pPr>
          </w:p>
        </w:tc>
      </w:tr>
      <w:tr w:rsidR="005B1195" w:rsidRPr="00657720" w14:paraId="52E8C645" w14:textId="77777777" w:rsidTr="00657720">
        <w:tc>
          <w:tcPr>
            <w:tcW w:w="2860" w:type="dxa"/>
            <w:shd w:val="clear" w:color="auto" w:fill="D9D9D9" w:themeFill="background1" w:themeFillShade="D9"/>
          </w:tcPr>
          <w:p w14:paraId="119B0E06" w14:textId="77777777" w:rsidR="005B1195" w:rsidRPr="00657720" w:rsidRDefault="005B1195" w:rsidP="005B1195">
            <w:pPr>
              <w:pStyle w:val="NoSpacing"/>
              <w:rPr>
                <w:rFonts w:ascii="Arial" w:hAnsi="Arial" w:cs="Arial"/>
                <w:b/>
              </w:rPr>
            </w:pPr>
            <w:r w:rsidRPr="00657720">
              <w:rPr>
                <w:rFonts w:ascii="Arial" w:hAnsi="Arial" w:cs="Arial"/>
                <w:b/>
              </w:rPr>
              <w:t>Mata Kuliah Prasyarat</w:t>
            </w:r>
          </w:p>
        </w:tc>
        <w:tc>
          <w:tcPr>
            <w:tcW w:w="7436" w:type="dxa"/>
            <w:gridSpan w:val="3"/>
            <w:vAlign w:val="center"/>
          </w:tcPr>
          <w:p w14:paraId="0475BA26" w14:textId="77777777" w:rsidR="005B1195" w:rsidRDefault="00A53009" w:rsidP="005B119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Media Audio Visual </w:t>
            </w:r>
          </w:p>
          <w:p w14:paraId="3372FF99" w14:textId="77777777" w:rsidR="00A53009" w:rsidRPr="00657720" w:rsidRDefault="00A53009" w:rsidP="005B119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Strategi dan Taktik Hubungan Masyarakat</w:t>
            </w:r>
          </w:p>
          <w:p w14:paraId="5DC46879" w14:textId="77777777" w:rsidR="005B1195" w:rsidRPr="00657720" w:rsidRDefault="005B1195" w:rsidP="005B1195">
            <w:pPr>
              <w:pStyle w:val="NoSpacing"/>
              <w:rPr>
                <w:rFonts w:ascii="Arial" w:hAnsi="Arial" w:cs="Arial"/>
              </w:rPr>
            </w:pPr>
          </w:p>
        </w:tc>
      </w:tr>
    </w:tbl>
    <w:p w14:paraId="470B1683" w14:textId="77777777" w:rsidR="007624C0" w:rsidRDefault="007624C0" w:rsidP="0021245E">
      <w:pPr>
        <w:pStyle w:val="NoSpacing"/>
        <w:spacing w:line="360" w:lineRule="auto"/>
        <w:rPr>
          <w:rFonts w:ascii="Cambria" w:hAnsi="Cambria"/>
        </w:rPr>
      </w:pPr>
    </w:p>
    <w:p w14:paraId="0F6B8A71" w14:textId="77777777" w:rsidR="004D70A9" w:rsidRDefault="004D70A9" w:rsidP="0021245E">
      <w:pPr>
        <w:pStyle w:val="NoSpacing"/>
        <w:spacing w:line="360" w:lineRule="auto"/>
        <w:rPr>
          <w:rFonts w:ascii="Cambria" w:hAnsi="Cambria"/>
        </w:rPr>
      </w:pPr>
    </w:p>
    <w:p w14:paraId="2BAAC547" w14:textId="77777777" w:rsidR="004D70A9" w:rsidRDefault="004D70A9" w:rsidP="0021245E">
      <w:pPr>
        <w:pStyle w:val="NoSpacing"/>
        <w:spacing w:line="360" w:lineRule="auto"/>
        <w:rPr>
          <w:rFonts w:ascii="Cambria" w:hAnsi="Cambria"/>
        </w:rPr>
      </w:pPr>
    </w:p>
    <w:p w14:paraId="515EFF6C" w14:textId="77777777" w:rsidR="004D70A9" w:rsidRDefault="004D70A9" w:rsidP="0021245E">
      <w:pPr>
        <w:pStyle w:val="NoSpacing"/>
        <w:spacing w:line="360" w:lineRule="auto"/>
        <w:rPr>
          <w:rFonts w:ascii="Cambria" w:hAnsi="Cambria"/>
        </w:rPr>
      </w:pPr>
    </w:p>
    <w:p w14:paraId="4479A8C7" w14:textId="77777777" w:rsidR="004D70A9" w:rsidRDefault="004D70A9" w:rsidP="0021245E">
      <w:pPr>
        <w:pStyle w:val="NoSpacing"/>
        <w:spacing w:line="360" w:lineRule="auto"/>
        <w:rPr>
          <w:rFonts w:ascii="Cambria" w:hAnsi="Cambria"/>
        </w:rPr>
      </w:pPr>
    </w:p>
    <w:p w14:paraId="0A4CAC45" w14:textId="77777777" w:rsidR="004D70A9" w:rsidRDefault="004D70A9" w:rsidP="0021245E">
      <w:pPr>
        <w:pStyle w:val="NoSpacing"/>
        <w:spacing w:line="360" w:lineRule="auto"/>
        <w:rPr>
          <w:rFonts w:ascii="Cambria" w:hAnsi="Cambria"/>
        </w:rPr>
      </w:pPr>
    </w:p>
    <w:p w14:paraId="3A797B9A" w14:textId="77777777" w:rsidR="004D70A9" w:rsidRDefault="004D70A9" w:rsidP="0021245E">
      <w:pPr>
        <w:pStyle w:val="NoSpacing"/>
        <w:spacing w:line="360" w:lineRule="auto"/>
        <w:rPr>
          <w:rFonts w:ascii="Cambria" w:hAnsi="Cambria"/>
        </w:rPr>
      </w:pPr>
    </w:p>
    <w:p w14:paraId="6187A70C" w14:textId="77777777" w:rsidR="004D70A9" w:rsidRDefault="004D70A9" w:rsidP="0021245E">
      <w:pPr>
        <w:pStyle w:val="NoSpacing"/>
        <w:spacing w:line="360" w:lineRule="auto"/>
        <w:rPr>
          <w:rFonts w:ascii="Cambria" w:hAnsi="Cambria"/>
        </w:rPr>
      </w:pPr>
    </w:p>
    <w:p w14:paraId="2C206AFA" w14:textId="77777777" w:rsidR="004D70A9" w:rsidRDefault="004D70A9" w:rsidP="0021245E">
      <w:pPr>
        <w:pStyle w:val="NoSpacing"/>
        <w:spacing w:line="360" w:lineRule="auto"/>
        <w:rPr>
          <w:rFonts w:ascii="Cambria" w:hAnsi="Cambria"/>
        </w:rPr>
      </w:pPr>
    </w:p>
    <w:p w14:paraId="72B4B6B5" w14:textId="77777777" w:rsidR="004D70A9" w:rsidRDefault="004D70A9" w:rsidP="0021245E">
      <w:pPr>
        <w:pStyle w:val="NoSpacing"/>
        <w:spacing w:line="360" w:lineRule="auto"/>
        <w:rPr>
          <w:rFonts w:ascii="Cambria" w:hAnsi="Cambria"/>
        </w:rPr>
      </w:pPr>
    </w:p>
    <w:p w14:paraId="19D23F4F" w14:textId="77777777" w:rsidR="004D70A9" w:rsidRDefault="004D70A9" w:rsidP="0021245E">
      <w:pPr>
        <w:pStyle w:val="NoSpacing"/>
        <w:spacing w:line="360" w:lineRule="auto"/>
        <w:rPr>
          <w:rFonts w:ascii="Cambria" w:hAnsi="Cambria"/>
        </w:rPr>
      </w:pPr>
    </w:p>
    <w:p w14:paraId="77A1EB8F" w14:textId="77777777" w:rsidR="004D70A9" w:rsidRDefault="004D70A9" w:rsidP="0021245E">
      <w:pPr>
        <w:pStyle w:val="NoSpacing"/>
        <w:spacing w:line="360" w:lineRule="auto"/>
        <w:rPr>
          <w:rFonts w:ascii="Cambria" w:hAnsi="Cambria"/>
        </w:rPr>
        <w:sectPr w:rsidR="004D70A9" w:rsidSect="007F42E3">
          <w:headerReference w:type="default" r:id="rId8"/>
          <w:pgSz w:w="12240" w:h="15840"/>
          <w:pgMar w:top="1440" w:right="720" w:bottom="1440" w:left="1440" w:header="720" w:footer="720" w:gutter="0"/>
          <w:cols w:space="720"/>
          <w:docGrid w:linePitch="360"/>
        </w:sectPr>
      </w:pPr>
    </w:p>
    <w:p w14:paraId="19D6C882" w14:textId="77777777" w:rsidR="004D70A9" w:rsidRDefault="004D70A9" w:rsidP="0021245E">
      <w:pPr>
        <w:pStyle w:val="NoSpacing"/>
        <w:spacing w:line="360" w:lineRule="auto"/>
        <w:rPr>
          <w:rFonts w:ascii="Cambria" w:hAnsi="Cambria"/>
        </w:rPr>
      </w:pPr>
    </w:p>
    <w:p w14:paraId="5FD6EAEE" w14:textId="77777777" w:rsidR="004D70A9" w:rsidRDefault="004D70A9" w:rsidP="0021245E">
      <w:pPr>
        <w:pStyle w:val="NoSpacing"/>
        <w:spacing w:line="360" w:lineRule="auto"/>
        <w:rPr>
          <w:rFonts w:ascii="Cambria" w:hAnsi="Cambria"/>
        </w:rPr>
      </w:pPr>
    </w:p>
    <w:tbl>
      <w:tblPr>
        <w:tblStyle w:val="ColorfulShading"/>
        <w:tblpPr w:leftFromText="180" w:rightFromText="180" w:vertAnchor="text" w:tblpY="1"/>
        <w:tblOverlap w:val="never"/>
        <w:tblW w:w="13288" w:type="dxa"/>
        <w:tblLook w:val="0600" w:firstRow="0" w:lastRow="0" w:firstColumn="0" w:lastColumn="0" w:noHBand="1" w:noVBand="1"/>
      </w:tblPr>
      <w:tblGrid>
        <w:gridCol w:w="856"/>
        <w:gridCol w:w="2588"/>
        <w:gridCol w:w="2352"/>
        <w:gridCol w:w="2544"/>
        <w:gridCol w:w="1851"/>
        <w:gridCol w:w="2074"/>
        <w:gridCol w:w="1023"/>
      </w:tblGrid>
      <w:tr w:rsidR="00A21FCD" w:rsidRPr="007F42E3" w14:paraId="6DF4A3DC" w14:textId="77777777" w:rsidTr="005752FE">
        <w:trPr>
          <w:trHeight w:val="561"/>
          <w:tblHeader/>
        </w:trPr>
        <w:tc>
          <w:tcPr>
            <w:tcW w:w="13288" w:type="dxa"/>
            <w:gridSpan w:val="7"/>
            <w:tcBorders>
              <w:top w:val="single" w:sz="24" w:space="0" w:color="C0504D" w:themeColor="accent2"/>
              <w:bottom w:val="single" w:sz="4" w:space="0" w:color="FFFFFF" w:themeColor="background1"/>
            </w:tcBorders>
            <w:shd w:val="clear" w:color="auto" w:fill="808080" w:themeFill="background1" w:themeFillShade="80"/>
            <w:vAlign w:val="center"/>
            <w:hideMark/>
          </w:tcPr>
          <w:p w14:paraId="52FFA625" w14:textId="77777777" w:rsidR="00A21FCD" w:rsidRPr="00A21FCD" w:rsidRDefault="00A21FCD" w:rsidP="005752FE">
            <w:pPr>
              <w:pStyle w:val="NoSpacing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A21FCD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RANCANGAN PEMBELAJARAN SEMESTER</w:t>
            </w:r>
          </w:p>
          <w:p w14:paraId="3495B2AF" w14:textId="77777777" w:rsidR="00A21FCD" w:rsidRPr="00A21FCD" w:rsidRDefault="00A21FCD" w:rsidP="005752FE">
            <w:pPr>
              <w:spacing w:after="0" w:line="240" w:lineRule="auto"/>
              <w:jc w:val="center"/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</w:tc>
      </w:tr>
      <w:tr w:rsidR="004D70A9" w:rsidRPr="007F42E3" w14:paraId="036C103F" w14:textId="77777777" w:rsidTr="005752FE">
        <w:trPr>
          <w:trHeight w:val="777"/>
          <w:tblHeader/>
        </w:trPr>
        <w:tc>
          <w:tcPr>
            <w:tcW w:w="856" w:type="dxa"/>
            <w:tcBorders>
              <w:top w:val="single" w:sz="24" w:space="0" w:color="C0504D" w:themeColor="accent2"/>
              <w:bottom w:val="single" w:sz="4" w:space="0" w:color="FFFFFF" w:themeColor="background1"/>
            </w:tcBorders>
            <w:shd w:val="clear" w:color="auto" w:fill="808080" w:themeFill="background1" w:themeFillShade="80"/>
            <w:vAlign w:val="center"/>
            <w:hideMark/>
          </w:tcPr>
          <w:p w14:paraId="5D3F2947" w14:textId="77777777" w:rsidR="004D70A9" w:rsidRPr="007F42E3" w:rsidRDefault="004D70A9" w:rsidP="005752FE">
            <w:pPr>
              <w:spacing w:after="0" w:line="240" w:lineRule="auto"/>
              <w:jc w:val="center"/>
              <w:rPr>
                <w:rFonts w:ascii="Arial" w:eastAsia="Adobe Fan Heiti Std B" w:hAnsi="Arial" w:cs="Arial"/>
                <w:color w:val="FFFFFF" w:themeColor="background1"/>
                <w:sz w:val="18"/>
                <w:szCs w:val="18"/>
              </w:rPr>
            </w:pPr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Minggu</w:t>
            </w:r>
            <w:r w:rsidR="007F42E3"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ke-</w:t>
            </w:r>
          </w:p>
        </w:tc>
        <w:tc>
          <w:tcPr>
            <w:tcW w:w="2639" w:type="dxa"/>
            <w:tcBorders>
              <w:top w:val="single" w:sz="24" w:space="0" w:color="C0504D" w:themeColor="accent2"/>
              <w:bottom w:val="single" w:sz="4" w:space="0" w:color="FFFFFF" w:themeColor="background1"/>
            </w:tcBorders>
            <w:shd w:val="clear" w:color="auto" w:fill="808080" w:themeFill="background1" w:themeFillShade="80"/>
            <w:vAlign w:val="center"/>
            <w:hideMark/>
          </w:tcPr>
          <w:p w14:paraId="5B1F7A75" w14:textId="77777777" w:rsidR="004D70A9" w:rsidRPr="007F42E3" w:rsidRDefault="004D70A9" w:rsidP="005752FE">
            <w:pPr>
              <w:spacing w:after="0" w:line="240" w:lineRule="auto"/>
              <w:jc w:val="center"/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Sub CP-MK</w:t>
            </w:r>
          </w:p>
          <w:p w14:paraId="61A9C965" w14:textId="77777777" w:rsidR="004D70A9" w:rsidRPr="007F42E3" w:rsidRDefault="004D70A9" w:rsidP="005752FE">
            <w:pPr>
              <w:spacing w:after="0" w:line="240" w:lineRule="auto"/>
              <w:jc w:val="center"/>
              <w:rPr>
                <w:rFonts w:ascii="Arial" w:eastAsia="Adobe Fan Heiti Std B" w:hAnsi="Arial" w:cs="Arial"/>
                <w:color w:val="FFFFFF" w:themeColor="background1"/>
                <w:sz w:val="18"/>
                <w:szCs w:val="18"/>
              </w:rPr>
            </w:pPr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(Kemampuan Akhir yang Diharapkan)</w:t>
            </w:r>
          </w:p>
        </w:tc>
        <w:tc>
          <w:tcPr>
            <w:tcW w:w="2373" w:type="dxa"/>
            <w:tcBorders>
              <w:top w:val="single" w:sz="24" w:space="0" w:color="C0504D" w:themeColor="accent2"/>
              <w:bottom w:val="single" w:sz="4" w:space="0" w:color="FFFFFF" w:themeColor="background1"/>
            </w:tcBorders>
            <w:shd w:val="clear" w:color="auto" w:fill="808080" w:themeFill="background1" w:themeFillShade="80"/>
            <w:vAlign w:val="center"/>
          </w:tcPr>
          <w:p w14:paraId="49A0214D" w14:textId="77777777" w:rsidR="004D70A9" w:rsidRPr="007F42E3" w:rsidRDefault="004D70A9" w:rsidP="005752FE">
            <w:pPr>
              <w:spacing w:after="0" w:line="240" w:lineRule="auto"/>
              <w:jc w:val="center"/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Indikator</w:t>
            </w:r>
          </w:p>
        </w:tc>
        <w:tc>
          <w:tcPr>
            <w:tcW w:w="2160" w:type="dxa"/>
            <w:tcBorders>
              <w:top w:val="single" w:sz="24" w:space="0" w:color="C0504D" w:themeColor="accent2"/>
              <w:bottom w:val="single" w:sz="4" w:space="0" w:color="FFFFFF" w:themeColor="background1"/>
            </w:tcBorders>
            <w:shd w:val="clear" w:color="auto" w:fill="808080" w:themeFill="background1" w:themeFillShade="80"/>
            <w:vAlign w:val="center"/>
            <w:hideMark/>
          </w:tcPr>
          <w:p w14:paraId="1F2A593F" w14:textId="77777777" w:rsidR="004D70A9" w:rsidRPr="007F42E3" w:rsidRDefault="004D70A9" w:rsidP="005752FE">
            <w:pPr>
              <w:spacing w:after="0" w:line="240" w:lineRule="auto"/>
              <w:jc w:val="center"/>
              <w:rPr>
                <w:rFonts w:ascii="Arial" w:eastAsia="Adobe Fan Heiti Std B" w:hAnsi="Arial" w:cs="Arial"/>
                <w:color w:val="FFFFFF" w:themeColor="background1"/>
                <w:sz w:val="18"/>
                <w:szCs w:val="18"/>
              </w:rPr>
            </w:pPr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Kriteria &amp; Bentuk Penilaian</w:t>
            </w:r>
          </w:p>
        </w:tc>
        <w:tc>
          <w:tcPr>
            <w:tcW w:w="2035" w:type="dxa"/>
            <w:tcBorders>
              <w:top w:val="single" w:sz="24" w:space="0" w:color="C0504D" w:themeColor="accent2"/>
              <w:bottom w:val="single" w:sz="4" w:space="0" w:color="FFFFFF" w:themeColor="background1"/>
            </w:tcBorders>
            <w:shd w:val="clear" w:color="auto" w:fill="808080" w:themeFill="background1" w:themeFillShade="80"/>
            <w:vAlign w:val="center"/>
            <w:hideMark/>
          </w:tcPr>
          <w:p w14:paraId="36AE8A4C" w14:textId="77777777" w:rsidR="004D70A9" w:rsidRPr="007F42E3" w:rsidRDefault="004D70A9" w:rsidP="005752FE">
            <w:pPr>
              <w:spacing w:after="0" w:line="240" w:lineRule="auto"/>
              <w:jc w:val="center"/>
              <w:rPr>
                <w:rFonts w:ascii="Arial" w:eastAsia="Adobe Fan Heiti Std B" w:hAnsi="Arial" w:cs="Arial"/>
                <w:color w:val="FFFFFF" w:themeColor="background1"/>
                <w:sz w:val="18"/>
                <w:szCs w:val="18"/>
              </w:rPr>
            </w:pPr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Metode Pembelajaran (Estimasi Waktu)</w:t>
            </w:r>
          </w:p>
        </w:tc>
        <w:tc>
          <w:tcPr>
            <w:tcW w:w="2195" w:type="dxa"/>
            <w:tcBorders>
              <w:top w:val="single" w:sz="24" w:space="0" w:color="C0504D" w:themeColor="accent2"/>
              <w:bottom w:val="single" w:sz="4" w:space="0" w:color="FFFFFF" w:themeColor="background1"/>
            </w:tcBorders>
            <w:shd w:val="clear" w:color="auto" w:fill="808080" w:themeFill="background1" w:themeFillShade="80"/>
            <w:vAlign w:val="center"/>
            <w:hideMark/>
          </w:tcPr>
          <w:p w14:paraId="60FC593A" w14:textId="77777777" w:rsidR="004D70A9" w:rsidRPr="007F42E3" w:rsidRDefault="004D70A9" w:rsidP="005752FE">
            <w:pPr>
              <w:spacing w:after="0" w:line="240" w:lineRule="auto"/>
              <w:jc w:val="center"/>
              <w:rPr>
                <w:rFonts w:ascii="Arial" w:eastAsia="Adobe Fan Heiti Std B" w:hAnsi="Arial" w:cs="Arial"/>
                <w:color w:val="FFFFFF" w:themeColor="background1"/>
                <w:sz w:val="18"/>
                <w:szCs w:val="18"/>
              </w:rPr>
            </w:pPr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Materi Pembelajaran (Pustaka)</w:t>
            </w:r>
          </w:p>
        </w:tc>
        <w:tc>
          <w:tcPr>
            <w:tcW w:w="1030" w:type="dxa"/>
            <w:tcBorders>
              <w:top w:val="single" w:sz="24" w:space="0" w:color="C0504D" w:themeColor="accent2"/>
              <w:bottom w:val="single" w:sz="4" w:space="0" w:color="FFFFFF" w:themeColor="background1"/>
            </w:tcBorders>
            <w:shd w:val="clear" w:color="auto" w:fill="808080" w:themeFill="background1" w:themeFillShade="80"/>
            <w:vAlign w:val="center"/>
            <w:hideMark/>
          </w:tcPr>
          <w:p w14:paraId="4BF7FB2F" w14:textId="77777777" w:rsidR="004D70A9" w:rsidRPr="007F42E3" w:rsidRDefault="004D70A9" w:rsidP="005752FE">
            <w:pPr>
              <w:spacing w:after="0" w:line="240" w:lineRule="auto"/>
              <w:jc w:val="center"/>
              <w:rPr>
                <w:rFonts w:ascii="Arial" w:eastAsia="Adobe Fan Heiti Std B" w:hAnsi="Arial" w:cs="Arial"/>
                <w:color w:val="FFFFFF" w:themeColor="background1"/>
                <w:sz w:val="18"/>
                <w:szCs w:val="18"/>
              </w:rPr>
            </w:pPr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Bobot Penilaian (%)</w:t>
            </w:r>
          </w:p>
        </w:tc>
      </w:tr>
      <w:tr w:rsidR="004D70A9" w:rsidRPr="007F42E3" w14:paraId="5E62BE7E" w14:textId="77777777" w:rsidTr="005752FE">
        <w:trPr>
          <w:trHeight w:val="260"/>
          <w:tblHeader/>
        </w:trPr>
        <w:tc>
          <w:tcPr>
            <w:tcW w:w="856" w:type="dxa"/>
            <w:tcBorders>
              <w:top w:val="single" w:sz="4" w:space="0" w:color="FFFFFF" w:themeColor="background1"/>
              <w:bottom w:val="single" w:sz="18" w:space="0" w:color="C00000"/>
            </w:tcBorders>
            <w:shd w:val="clear" w:color="auto" w:fill="808080" w:themeFill="background1" w:themeFillShade="80"/>
            <w:hideMark/>
          </w:tcPr>
          <w:p w14:paraId="63B7F004" w14:textId="77777777" w:rsidR="004D70A9" w:rsidRPr="007F42E3" w:rsidRDefault="007F42E3" w:rsidP="005752FE">
            <w:pPr>
              <w:spacing w:after="0" w:line="240" w:lineRule="auto"/>
              <w:jc w:val="center"/>
              <w:rPr>
                <w:rFonts w:ascii="Arial" w:eastAsia="Adobe Fan Heiti Std B" w:hAnsi="Arial" w:cs="Arial"/>
                <w:b/>
                <w:i/>
                <w:color w:val="FFFFFF" w:themeColor="background1"/>
                <w:sz w:val="18"/>
                <w:szCs w:val="18"/>
              </w:rPr>
            </w:pPr>
            <w:r w:rsidRPr="007F42E3">
              <w:rPr>
                <w:rFonts w:ascii="Arial" w:eastAsia="MS Gothic" w:hAnsi="Arial" w:cs="Arial"/>
                <w:b/>
                <w:i/>
                <w:color w:val="FFFFFF" w:themeColor="background1"/>
                <w:sz w:val="18"/>
                <w:szCs w:val="18"/>
              </w:rPr>
              <w:t>(1)</w:t>
            </w:r>
          </w:p>
        </w:tc>
        <w:tc>
          <w:tcPr>
            <w:tcW w:w="2639" w:type="dxa"/>
            <w:tcBorders>
              <w:top w:val="single" w:sz="4" w:space="0" w:color="FFFFFF" w:themeColor="background1"/>
              <w:bottom w:val="single" w:sz="18" w:space="0" w:color="C00000"/>
            </w:tcBorders>
            <w:shd w:val="clear" w:color="auto" w:fill="808080" w:themeFill="background1" w:themeFillShade="80"/>
            <w:hideMark/>
          </w:tcPr>
          <w:p w14:paraId="227FACF6" w14:textId="77777777" w:rsidR="004D70A9" w:rsidRPr="007F42E3" w:rsidRDefault="007F42E3" w:rsidP="005752FE">
            <w:pPr>
              <w:spacing w:after="0" w:line="240" w:lineRule="auto"/>
              <w:jc w:val="center"/>
              <w:rPr>
                <w:rFonts w:ascii="Arial" w:eastAsia="Adobe Fan Heiti Std B" w:hAnsi="Arial" w:cs="Arial"/>
                <w:b/>
                <w:i/>
                <w:color w:val="FFFFFF" w:themeColor="background1"/>
                <w:sz w:val="18"/>
                <w:szCs w:val="18"/>
              </w:rPr>
            </w:pPr>
            <w:r w:rsidRPr="007F42E3">
              <w:rPr>
                <w:rFonts w:ascii="Arial" w:eastAsia="MS Gothic" w:hAnsi="Arial" w:cs="Arial"/>
                <w:b/>
                <w:i/>
                <w:color w:val="FFFFFF" w:themeColor="background1"/>
                <w:sz w:val="18"/>
                <w:szCs w:val="18"/>
              </w:rPr>
              <w:t>(2)</w:t>
            </w:r>
          </w:p>
        </w:tc>
        <w:tc>
          <w:tcPr>
            <w:tcW w:w="2373" w:type="dxa"/>
            <w:tcBorders>
              <w:top w:val="single" w:sz="4" w:space="0" w:color="FFFFFF" w:themeColor="background1"/>
              <w:bottom w:val="single" w:sz="18" w:space="0" w:color="C00000"/>
            </w:tcBorders>
            <w:shd w:val="clear" w:color="auto" w:fill="808080" w:themeFill="background1" w:themeFillShade="80"/>
          </w:tcPr>
          <w:p w14:paraId="171B153D" w14:textId="77777777" w:rsidR="004D70A9" w:rsidRPr="007F42E3" w:rsidRDefault="007F42E3" w:rsidP="005752FE">
            <w:pPr>
              <w:spacing w:after="0" w:line="240" w:lineRule="auto"/>
              <w:jc w:val="center"/>
              <w:rPr>
                <w:rFonts w:ascii="Arial" w:eastAsia="MS Gothic" w:hAnsi="Arial" w:cs="Arial"/>
                <w:b/>
                <w:i/>
                <w:color w:val="FFFFFF" w:themeColor="background1"/>
                <w:sz w:val="18"/>
                <w:szCs w:val="18"/>
              </w:rPr>
            </w:pPr>
            <w:r w:rsidRPr="007F42E3">
              <w:rPr>
                <w:rFonts w:ascii="Arial" w:eastAsia="MS Gothic" w:hAnsi="Arial" w:cs="Arial"/>
                <w:b/>
                <w:i/>
                <w:color w:val="FFFFFF" w:themeColor="background1"/>
                <w:sz w:val="18"/>
                <w:szCs w:val="18"/>
              </w:rPr>
              <w:t>(3)</w:t>
            </w:r>
          </w:p>
        </w:tc>
        <w:tc>
          <w:tcPr>
            <w:tcW w:w="2160" w:type="dxa"/>
            <w:tcBorders>
              <w:top w:val="single" w:sz="4" w:space="0" w:color="FFFFFF" w:themeColor="background1"/>
              <w:bottom w:val="single" w:sz="18" w:space="0" w:color="C00000"/>
            </w:tcBorders>
            <w:shd w:val="clear" w:color="auto" w:fill="808080" w:themeFill="background1" w:themeFillShade="80"/>
            <w:hideMark/>
          </w:tcPr>
          <w:p w14:paraId="050A7DA9" w14:textId="77777777" w:rsidR="004D70A9" w:rsidRPr="007F42E3" w:rsidRDefault="007F42E3" w:rsidP="005752FE">
            <w:pPr>
              <w:spacing w:after="0" w:line="240" w:lineRule="auto"/>
              <w:jc w:val="center"/>
              <w:rPr>
                <w:rFonts w:ascii="Arial" w:eastAsia="Adobe Fan Heiti Std B" w:hAnsi="Arial" w:cs="Arial"/>
                <w:b/>
                <w:i/>
                <w:color w:val="FFFFFF" w:themeColor="background1"/>
                <w:sz w:val="18"/>
                <w:szCs w:val="18"/>
              </w:rPr>
            </w:pPr>
            <w:r w:rsidRPr="007F42E3">
              <w:rPr>
                <w:rFonts w:ascii="Arial" w:eastAsia="MS Gothic" w:hAnsi="Arial" w:cs="Arial"/>
                <w:b/>
                <w:i/>
                <w:color w:val="FFFFFF" w:themeColor="background1"/>
                <w:sz w:val="18"/>
                <w:szCs w:val="18"/>
              </w:rPr>
              <w:t>(4)</w:t>
            </w:r>
          </w:p>
        </w:tc>
        <w:tc>
          <w:tcPr>
            <w:tcW w:w="2035" w:type="dxa"/>
            <w:tcBorders>
              <w:top w:val="single" w:sz="4" w:space="0" w:color="FFFFFF" w:themeColor="background1"/>
              <w:bottom w:val="single" w:sz="18" w:space="0" w:color="C00000"/>
            </w:tcBorders>
            <w:shd w:val="clear" w:color="auto" w:fill="808080" w:themeFill="background1" w:themeFillShade="80"/>
            <w:hideMark/>
          </w:tcPr>
          <w:p w14:paraId="7E836E38" w14:textId="77777777" w:rsidR="004D70A9" w:rsidRPr="007F42E3" w:rsidRDefault="007F42E3" w:rsidP="005752FE">
            <w:pPr>
              <w:spacing w:after="0" w:line="240" w:lineRule="auto"/>
              <w:jc w:val="center"/>
              <w:rPr>
                <w:rFonts w:ascii="Arial" w:eastAsia="Adobe Fan Heiti Std B" w:hAnsi="Arial" w:cs="Arial"/>
                <w:b/>
                <w:i/>
                <w:color w:val="FFFFFF" w:themeColor="background1"/>
                <w:sz w:val="18"/>
                <w:szCs w:val="18"/>
              </w:rPr>
            </w:pPr>
            <w:r w:rsidRPr="007F42E3">
              <w:rPr>
                <w:rFonts w:ascii="Arial" w:eastAsia="MS Gothic" w:hAnsi="Arial" w:cs="Arial"/>
                <w:b/>
                <w:i/>
                <w:color w:val="FFFFFF" w:themeColor="background1"/>
                <w:sz w:val="18"/>
                <w:szCs w:val="18"/>
              </w:rPr>
              <w:t>(5)</w:t>
            </w:r>
          </w:p>
        </w:tc>
        <w:tc>
          <w:tcPr>
            <w:tcW w:w="2195" w:type="dxa"/>
            <w:tcBorders>
              <w:top w:val="single" w:sz="4" w:space="0" w:color="FFFFFF" w:themeColor="background1"/>
              <w:bottom w:val="single" w:sz="18" w:space="0" w:color="C00000"/>
            </w:tcBorders>
            <w:shd w:val="clear" w:color="auto" w:fill="808080" w:themeFill="background1" w:themeFillShade="80"/>
            <w:hideMark/>
          </w:tcPr>
          <w:p w14:paraId="13285288" w14:textId="77777777" w:rsidR="004D70A9" w:rsidRPr="007F42E3" w:rsidRDefault="007F42E3" w:rsidP="005752FE">
            <w:pPr>
              <w:spacing w:after="0" w:line="240" w:lineRule="auto"/>
              <w:jc w:val="center"/>
              <w:rPr>
                <w:rFonts w:ascii="Arial" w:eastAsia="Adobe Fan Heiti Std B" w:hAnsi="Arial" w:cs="Arial"/>
                <w:b/>
                <w:i/>
                <w:color w:val="FFFFFF" w:themeColor="background1"/>
                <w:sz w:val="18"/>
                <w:szCs w:val="18"/>
              </w:rPr>
            </w:pPr>
            <w:r w:rsidRPr="007F42E3">
              <w:rPr>
                <w:rFonts w:ascii="Arial" w:eastAsia="MS Gothic" w:hAnsi="Arial" w:cs="Arial"/>
                <w:b/>
                <w:i/>
                <w:color w:val="FFFFFF" w:themeColor="background1"/>
                <w:sz w:val="18"/>
                <w:szCs w:val="18"/>
              </w:rPr>
              <w:t>(6)</w:t>
            </w:r>
          </w:p>
        </w:tc>
        <w:tc>
          <w:tcPr>
            <w:tcW w:w="1030" w:type="dxa"/>
            <w:tcBorders>
              <w:top w:val="single" w:sz="4" w:space="0" w:color="FFFFFF" w:themeColor="background1"/>
              <w:bottom w:val="single" w:sz="18" w:space="0" w:color="C00000"/>
            </w:tcBorders>
            <w:shd w:val="clear" w:color="auto" w:fill="808080" w:themeFill="background1" w:themeFillShade="80"/>
            <w:hideMark/>
          </w:tcPr>
          <w:p w14:paraId="0CF2EC5F" w14:textId="77777777" w:rsidR="004D70A9" w:rsidRPr="007F42E3" w:rsidRDefault="007F42E3" w:rsidP="005752FE">
            <w:pPr>
              <w:spacing w:after="0" w:line="240" w:lineRule="auto"/>
              <w:jc w:val="center"/>
              <w:rPr>
                <w:rFonts w:ascii="Arial" w:eastAsia="Adobe Fan Heiti Std B" w:hAnsi="Arial" w:cs="Arial"/>
                <w:b/>
                <w:i/>
                <w:color w:val="FFFFFF" w:themeColor="background1"/>
                <w:sz w:val="18"/>
                <w:szCs w:val="18"/>
              </w:rPr>
            </w:pPr>
            <w:r w:rsidRPr="007F42E3">
              <w:rPr>
                <w:rFonts w:ascii="Arial" w:eastAsia="MS Gothic" w:hAnsi="Arial" w:cs="Arial"/>
                <w:b/>
                <w:i/>
                <w:color w:val="FFFFFF" w:themeColor="background1"/>
                <w:sz w:val="18"/>
                <w:szCs w:val="18"/>
              </w:rPr>
              <w:t>(7)</w:t>
            </w:r>
          </w:p>
        </w:tc>
      </w:tr>
      <w:tr w:rsidR="00923CEA" w:rsidRPr="007F42E3" w14:paraId="08C5C10A" w14:textId="77777777" w:rsidTr="005752FE">
        <w:trPr>
          <w:trHeight w:val="916"/>
        </w:trPr>
        <w:tc>
          <w:tcPr>
            <w:tcW w:w="856" w:type="dxa"/>
            <w:vAlign w:val="center"/>
          </w:tcPr>
          <w:p w14:paraId="0D32DAA4" w14:textId="40909122" w:rsidR="00923CEA" w:rsidRDefault="00322D7B" w:rsidP="005752FE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1-</w:t>
            </w:r>
            <w:r w:rsidR="00652145">
              <w:rPr>
                <w:rFonts w:ascii="Arial" w:eastAsia="Adobe Fan Heiti Std B" w:hAnsi="Arial" w:cs="Arial"/>
                <w:sz w:val="18"/>
                <w:szCs w:val="18"/>
              </w:rPr>
              <w:t>2</w:t>
            </w:r>
          </w:p>
        </w:tc>
        <w:tc>
          <w:tcPr>
            <w:tcW w:w="2639" w:type="dxa"/>
          </w:tcPr>
          <w:p w14:paraId="10A0A1A1" w14:textId="64C02029" w:rsidR="00322D7B" w:rsidRPr="00A8332E" w:rsidRDefault="00430AB9" w:rsidP="00430AB9">
            <w:pPr>
              <w:spacing w:line="240" w:lineRule="auto"/>
              <w:rPr>
                <w:rFonts w:ascii="Arial" w:hAnsi="Arial"/>
              </w:rPr>
            </w:pPr>
            <w:r w:rsidRPr="00A8332E">
              <w:rPr>
                <w:rFonts w:ascii="Arial" w:hAnsi="Arial"/>
              </w:rPr>
              <w:t xml:space="preserve">Mahasiswa mampu menjelaskan pengertian jurnalistik, </w:t>
            </w:r>
            <w:r w:rsidRPr="00A8332E">
              <w:rPr>
                <w:rFonts w:ascii="Arial" w:hAnsi="Arial" w:cs="Arial"/>
              </w:rPr>
              <w:t>pengertian Jurnalisme online, Prinsip Dasar Jurnalisme Online, Karakteristik Jurnalisme online.</w:t>
            </w:r>
          </w:p>
          <w:p w14:paraId="32A667FD" w14:textId="5B7862C2" w:rsidR="00923CEA" w:rsidRPr="00A8332E" w:rsidRDefault="00923CEA" w:rsidP="005752FE">
            <w:pPr>
              <w:rPr>
                <w:rFonts w:ascii="Arial" w:eastAsia="Adobe Fan Heiti Std B" w:hAnsi="Arial" w:cs="Arial"/>
              </w:rPr>
            </w:pPr>
          </w:p>
        </w:tc>
        <w:tc>
          <w:tcPr>
            <w:tcW w:w="2373" w:type="dxa"/>
          </w:tcPr>
          <w:p w14:paraId="4C02D2A3" w14:textId="430EF771" w:rsidR="006D2B8B" w:rsidRPr="00A8332E" w:rsidRDefault="000A3B22" w:rsidP="006D2B8B">
            <w:pPr>
              <w:spacing w:after="0" w:line="240" w:lineRule="auto"/>
              <w:ind w:left="104"/>
              <w:rPr>
                <w:rFonts w:ascii="Arial" w:eastAsia="MS Gothic" w:hAnsi="Arial" w:cs="Arial"/>
              </w:rPr>
            </w:pPr>
            <w:r w:rsidRPr="00A8332E">
              <w:rPr>
                <w:rFonts w:ascii="Arial" w:eastAsia="MS Gothic" w:hAnsi="Arial" w:cs="Arial"/>
              </w:rPr>
              <w:t xml:space="preserve">Ketepatan </w:t>
            </w:r>
            <w:r w:rsidR="00D55D3F" w:rsidRPr="00A8332E">
              <w:rPr>
                <w:rFonts w:ascii="Arial" w:eastAsia="MS Gothic" w:hAnsi="Arial" w:cs="Arial"/>
              </w:rPr>
              <w:t xml:space="preserve">menjelaskan </w:t>
            </w:r>
            <w:r w:rsidR="00430AB9" w:rsidRPr="00A8332E">
              <w:rPr>
                <w:rFonts w:ascii="Arial" w:hAnsi="Arial"/>
              </w:rPr>
              <w:t xml:space="preserve"> pengertian jurnalistik, </w:t>
            </w:r>
            <w:r w:rsidR="00430AB9" w:rsidRPr="00A8332E">
              <w:rPr>
                <w:rFonts w:ascii="Arial" w:hAnsi="Arial" w:cs="Arial"/>
              </w:rPr>
              <w:t>pengertian Jurnalisme online, Prinsip Dasar Jurnalisme Online, Karakteristik Jurnalisme</w:t>
            </w:r>
          </w:p>
          <w:p w14:paraId="23579CF8" w14:textId="77777777" w:rsidR="006D2B8B" w:rsidRPr="00A8332E" w:rsidRDefault="006D2B8B" w:rsidP="006D2B8B">
            <w:pPr>
              <w:spacing w:after="0" w:line="240" w:lineRule="auto"/>
              <w:ind w:left="104"/>
              <w:rPr>
                <w:rFonts w:ascii="Arial" w:eastAsia="MS Gothic" w:hAnsi="Arial" w:cs="Arial"/>
              </w:rPr>
            </w:pPr>
          </w:p>
          <w:p w14:paraId="732DA331" w14:textId="77777777" w:rsidR="006D2B8B" w:rsidRPr="00A8332E" w:rsidRDefault="006D2B8B" w:rsidP="006D2B8B">
            <w:pPr>
              <w:spacing w:after="0" w:line="240" w:lineRule="auto"/>
              <w:ind w:left="104"/>
              <w:rPr>
                <w:rFonts w:ascii="Arial" w:eastAsia="MS Gothic" w:hAnsi="Arial" w:cs="Arial"/>
              </w:rPr>
            </w:pPr>
          </w:p>
          <w:p w14:paraId="2B734E53" w14:textId="77777777" w:rsidR="00254CD3" w:rsidRPr="00A8332E" w:rsidRDefault="00254CD3" w:rsidP="006D2B8B">
            <w:pPr>
              <w:spacing w:after="0" w:line="240" w:lineRule="auto"/>
              <w:ind w:left="104"/>
              <w:rPr>
                <w:rFonts w:ascii="Arial" w:eastAsia="MS Gothic" w:hAnsi="Arial" w:cs="Arial"/>
              </w:rPr>
            </w:pPr>
          </w:p>
          <w:p w14:paraId="0190835F" w14:textId="77777777" w:rsidR="00254CD3" w:rsidRPr="00A8332E" w:rsidRDefault="00254CD3" w:rsidP="006D2B8B">
            <w:pPr>
              <w:spacing w:after="0" w:line="240" w:lineRule="auto"/>
              <w:ind w:left="104"/>
              <w:rPr>
                <w:rFonts w:ascii="Arial" w:eastAsia="MS Gothic" w:hAnsi="Arial" w:cs="Arial"/>
              </w:rPr>
            </w:pPr>
          </w:p>
          <w:p w14:paraId="5DFAC9C0" w14:textId="30377B0D" w:rsidR="00923CEA" w:rsidRPr="00A8332E" w:rsidRDefault="00923CEA" w:rsidP="006D2B8B">
            <w:pPr>
              <w:spacing w:after="0" w:line="240" w:lineRule="auto"/>
              <w:ind w:left="104"/>
              <w:rPr>
                <w:rFonts w:ascii="Arial" w:eastAsia="MS Gothic" w:hAnsi="Arial" w:cs="Arial"/>
              </w:rPr>
            </w:pPr>
          </w:p>
        </w:tc>
        <w:tc>
          <w:tcPr>
            <w:tcW w:w="2160" w:type="dxa"/>
          </w:tcPr>
          <w:p w14:paraId="139577E9" w14:textId="53B20A9E" w:rsidR="00923CEA" w:rsidRPr="00A8332E" w:rsidRDefault="000A3B22" w:rsidP="00254CD3">
            <w:pPr>
              <w:spacing w:after="0" w:line="240" w:lineRule="auto"/>
              <w:ind w:left="104"/>
              <w:rPr>
                <w:rFonts w:ascii="Arial" w:eastAsia="Adobe Fan Heiti Std B" w:hAnsi="Arial" w:cs="Arial"/>
              </w:rPr>
            </w:pPr>
            <w:r w:rsidRPr="00A8332E">
              <w:rPr>
                <w:rFonts w:ascii="Arial" w:eastAsia="MS Gothic" w:hAnsi="Arial" w:cs="Arial"/>
              </w:rPr>
              <w:t xml:space="preserve">Kemampuan menjelaskan </w:t>
            </w:r>
            <w:r w:rsidR="0071060B" w:rsidRPr="00A8332E">
              <w:rPr>
                <w:rFonts w:ascii="Arial" w:hAnsi="Arial"/>
              </w:rPr>
              <w:t xml:space="preserve"> pengertian jurnalistik, </w:t>
            </w:r>
            <w:r w:rsidR="0071060B" w:rsidRPr="00A8332E">
              <w:rPr>
                <w:rFonts w:ascii="Arial" w:hAnsi="Arial" w:cs="Arial"/>
              </w:rPr>
              <w:t>pengertian Jurnalisme online, Prinsip Dasar Jurnalisme Online, Karakteristik Jurnalisme</w:t>
            </w:r>
          </w:p>
        </w:tc>
        <w:tc>
          <w:tcPr>
            <w:tcW w:w="2035" w:type="dxa"/>
          </w:tcPr>
          <w:p w14:paraId="6825F451" w14:textId="77777777" w:rsidR="00322D7B" w:rsidRPr="00A8332E" w:rsidRDefault="00322D7B" w:rsidP="005752FE">
            <w:pPr>
              <w:spacing w:after="0" w:line="240" w:lineRule="auto"/>
              <w:jc w:val="both"/>
              <w:rPr>
                <w:rFonts w:ascii="Arial" w:eastAsia="MS Gothic" w:hAnsi="Arial" w:cs="MS Gothic"/>
              </w:rPr>
            </w:pPr>
            <w:r w:rsidRPr="00A8332E">
              <w:rPr>
                <w:rFonts w:ascii="Arial" w:eastAsia="MS Gothic" w:hAnsi="Arial" w:cs="MS Gothic"/>
              </w:rPr>
              <w:t>Ceramah</w:t>
            </w:r>
          </w:p>
          <w:p w14:paraId="131ABCFE" w14:textId="77777777" w:rsidR="00322D7B" w:rsidRPr="00A8332E" w:rsidRDefault="00322D7B" w:rsidP="005752FE">
            <w:pPr>
              <w:spacing w:after="0" w:line="240" w:lineRule="auto"/>
              <w:jc w:val="both"/>
              <w:rPr>
                <w:rFonts w:ascii="Arial" w:eastAsia="MS Gothic" w:hAnsi="Arial" w:cs="MS Gothic"/>
              </w:rPr>
            </w:pPr>
            <w:r w:rsidRPr="00A8332E">
              <w:rPr>
                <w:rFonts w:ascii="Arial" w:eastAsia="MS Gothic" w:hAnsi="Arial" w:cs="MS Gothic"/>
              </w:rPr>
              <w:t>Diskusi</w:t>
            </w:r>
          </w:p>
          <w:p w14:paraId="03D10F87" w14:textId="77777777" w:rsidR="00923CEA" w:rsidRPr="00A8332E" w:rsidRDefault="00923CEA" w:rsidP="005752FE">
            <w:pPr>
              <w:spacing w:after="0" w:line="240" w:lineRule="auto"/>
              <w:rPr>
                <w:rFonts w:ascii="Arial" w:eastAsia="Adobe Fan Heiti Std B" w:hAnsi="Arial" w:cs="Arial"/>
              </w:rPr>
            </w:pPr>
          </w:p>
        </w:tc>
        <w:tc>
          <w:tcPr>
            <w:tcW w:w="2195" w:type="dxa"/>
          </w:tcPr>
          <w:p w14:paraId="6660BB83" w14:textId="1ACEA859" w:rsidR="0071060B" w:rsidRPr="00A8332E" w:rsidRDefault="0071060B" w:rsidP="0071060B">
            <w:pPr>
              <w:spacing w:after="0" w:line="240" w:lineRule="auto"/>
              <w:ind w:left="104"/>
              <w:rPr>
                <w:rFonts w:ascii="Arial" w:eastAsia="MS Gothic" w:hAnsi="Arial" w:cs="Arial"/>
              </w:rPr>
            </w:pPr>
            <w:r w:rsidRPr="00A8332E">
              <w:rPr>
                <w:rFonts w:ascii="Arial" w:hAnsi="Arial"/>
              </w:rPr>
              <w:t xml:space="preserve">Pengertian jurnalistik, </w:t>
            </w:r>
            <w:r w:rsidRPr="00A8332E">
              <w:rPr>
                <w:rFonts w:ascii="Arial" w:hAnsi="Arial" w:cs="Arial"/>
              </w:rPr>
              <w:t>pengertian Jurnalisme online, Prinsip Dasar Jurnalisme Online, Karakteristik Jurnalisme</w:t>
            </w:r>
          </w:p>
          <w:p w14:paraId="2EEB99BE" w14:textId="77777777" w:rsidR="00DC14BF" w:rsidRPr="00A8332E" w:rsidRDefault="00DC14BF" w:rsidP="005752FE">
            <w:pPr>
              <w:spacing w:after="0" w:line="240" w:lineRule="auto"/>
              <w:ind w:left="360"/>
              <w:jc w:val="both"/>
              <w:rPr>
                <w:rFonts w:ascii="Arial" w:eastAsia="Adobe Fan Heiti Std B" w:hAnsi="Arial"/>
              </w:rPr>
            </w:pPr>
          </w:p>
        </w:tc>
        <w:tc>
          <w:tcPr>
            <w:tcW w:w="1030" w:type="dxa"/>
          </w:tcPr>
          <w:p w14:paraId="1F75E458" w14:textId="77777777" w:rsidR="00923CEA" w:rsidRPr="007F42E3" w:rsidRDefault="00923CEA" w:rsidP="005752FE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</w:tr>
      <w:tr w:rsidR="00923CEA" w:rsidRPr="007F42E3" w14:paraId="68D4A0B2" w14:textId="77777777" w:rsidTr="005752FE">
        <w:trPr>
          <w:trHeight w:val="916"/>
        </w:trPr>
        <w:tc>
          <w:tcPr>
            <w:tcW w:w="856" w:type="dxa"/>
            <w:vAlign w:val="center"/>
          </w:tcPr>
          <w:p w14:paraId="258B5189" w14:textId="43490EB3" w:rsidR="00923CEA" w:rsidRDefault="00652145" w:rsidP="005752FE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3</w:t>
            </w:r>
            <w:r w:rsidR="00F43259">
              <w:rPr>
                <w:rFonts w:ascii="Arial" w:eastAsia="Adobe Fan Heiti Std B" w:hAnsi="Arial" w:cs="Arial"/>
                <w:sz w:val="18"/>
                <w:szCs w:val="18"/>
              </w:rPr>
              <w:t>-4</w:t>
            </w:r>
          </w:p>
        </w:tc>
        <w:tc>
          <w:tcPr>
            <w:tcW w:w="2639" w:type="dxa"/>
          </w:tcPr>
          <w:p w14:paraId="6CC3B162" w14:textId="59B6FC1F" w:rsidR="00F43259" w:rsidRPr="00A8332E" w:rsidRDefault="00322D7B" w:rsidP="005752FE">
            <w:pPr>
              <w:spacing w:after="0" w:line="240" w:lineRule="auto"/>
              <w:rPr>
                <w:rFonts w:ascii="Arial" w:eastAsia="MS Gothic" w:hAnsi="Arial" w:cs="MS Gothic"/>
              </w:rPr>
            </w:pPr>
            <w:r w:rsidRPr="00A8332E">
              <w:rPr>
                <w:rFonts w:ascii="Arial" w:eastAsia="MS Gothic" w:hAnsi="Arial" w:cs="MS Gothic"/>
              </w:rPr>
              <w:t xml:space="preserve">Mahasiswa </w:t>
            </w:r>
            <w:r w:rsidR="0071060B" w:rsidRPr="00A8332E">
              <w:rPr>
                <w:rFonts w:ascii="Arial" w:eastAsia="MS Gothic" w:hAnsi="Arial" w:cs="MS Gothic"/>
              </w:rPr>
              <w:t xml:space="preserve">mampu menjelaskan </w:t>
            </w:r>
            <w:r w:rsidR="0071060B" w:rsidRPr="00A8332E">
              <w:rPr>
                <w:rFonts w:ascii="Arial" w:hAnsi="Arial" w:cs="Arial"/>
                <w:b/>
              </w:rPr>
              <w:t xml:space="preserve"> Pengertian Media Online</w:t>
            </w:r>
            <w:r w:rsidR="0071060B" w:rsidRPr="00A8332E">
              <w:rPr>
                <w:rFonts w:ascii="Arial" w:hAnsi="Arial" w:cs="Arial"/>
              </w:rPr>
              <w:t>; Jenis-Jenis Media Online, Karakteristik Media Online.</w:t>
            </w:r>
          </w:p>
        </w:tc>
        <w:tc>
          <w:tcPr>
            <w:tcW w:w="2373" w:type="dxa"/>
          </w:tcPr>
          <w:p w14:paraId="65885C88" w14:textId="28EAAF69" w:rsidR="0071060B" w:rsidRPr="00A8332E" w:rsidRDefault="0071060B" w:rsidP="0071060B">
            <w:pPr>
              <w:spacing w:after="0" w:line="240" w:lineRule="auto"/>
              <w:rPr>
                <w:rFonts w:ascii="Arial" w:eastAsia="MS Gothic" w:hAnsi="Arial" w:cs="MS Gothic"/>
              </w:rPr>
            </w:pPr>
            <w:r w:rsidRPr="00A8332E">
              <w:rPr>
                <w:rFonts w:ascii="Arial" w:eastAsia="MS Gothic" w:hAnsi="Arial" w:cs="MS Gothic"/>
              </w:rPr>
              <w:t xml:space="preserve">Ketepatan menjelaskan </w:t>
            </w:r>
            <w:r w:rsidRPr="00A8332E">
              <w:rPr>
                <w:rFonts w:ascii="Arial" w:hAnsi="Arial" w:cs="Arial"/>
                <w:b/>
              </w:rPr>
              <w:t xml:space="preserve"> Pengertian Media Online</w:t>
            </w:r>
            <w:r w:rsidRPr="00A8332E">
              <w:rPr>
                <w:rFonts w:ascii="Arial" w:hAnsi="Arial" w:cs="Arial"/>
              </w:rPr>
              <w:t>; Jenis-Jenis Media Online, Karakteristik Media Online.</w:t>
            </w:r>
          </w:p>
          <w:p w14:paraId="7E399FFF" w14:textId="07F9BFAE" w:rsidR="00A439D6" w:rsidRPr="00A8332E" w:rsidRDefault="00A439D6" w:rsidP="0071060B">
            <w:pPr>
              <w:spacing w:after="0" w:line="240" w:lineRule="auto"/>
              <w:ind w:left="360"/>
              <w:rPr>
                <w:rFonts w:ascii="Arial" w:eastAsia="Adobe Fan Heiti Std B" w:hAnsi="Arial" w:cs="Arial"/>
              </w:rPr>
            </w:pPr>
          </w:p>
        </w:tc>
        <w:tc>
          <w:tcPr>
            <w:tcW w:w="2160" w:type="dxa"/>
          </w:tcPr>
          <w:p w14:paraId="10B39DA9" w14:textId="790821B7" w:rsidR="0071060B" w:rsidRPr="00A8332E" w:rsidRDefault="0071060B" w:rsidP="0071060B">
            <w:pPr>
              <w:spacing w:after="0" w:line="240" w:lineRule="auto"/>
              <w:rPr>
                <w:rFonts w:ascii="Arial" w:eastAsia="MS Gothic" w:hAnsi="Arial" w:cs="MS Gothic"/>
              </w:rPr>
            </w:pPr>
            <w:r w:rsidRPr="00A8332E">
              <w:rPr>
                <w:rFonts w:ascii="Arial" w:eastAsia="MS Gothic" w:hAnsi="Arial" w:cs="MS Gothic"/>
              </w:rPr>
              <w:lastRenderedPageBreak/>
              <w:t xml:space="preserve">Kemampuan menjelaskan </w:t>
            </w:r>
            <w:r w:rsidRPr="00A8332E">
              <w:rPr>
                <w:rFonts w:ascii="Arial" w:hAnsi="Arial" w:cs="Arial"/>
                <w:b/>
              </w:rPr>
              <w:t xml:space="preserve"> Pengertian Media Online</w:t>
            </w:r>
            <w:r w:rsidRPr="00A8332E">
              <w:rPr>
                <w:rFonts w:ascii="Arial" w:hAnsi="Arial" w:cs="Arial"/>
              </w:rPr>
              <w:t>; Jenis-Jenis Media Online, Karakteristik Media Online.</w:t>
            </w:r>
          </w:p>
          <w:p w14:paraId="5CC8A64C" w14:textId="4E582623" w:rsidR="00923CEA" w:rsidRPr="00A8332E" w:rsidRDefault="00923CEA" w:rsidP="0071060B">
            <w:pPr>
              <w:spacing w:after="0" w:line="240" w:lineRule="auto"/>
              <w:ind w:left="60"/>
              <w:jc w:val="both"/>
              <w:rPr>
                <w:rFonts w:ascii="Arial" w:eastAsia="MS Gothic" w:hAnsi="Arial" w:cs="MS Gothic"/>
              </w:rPr>
            </w:pPr>
          </w:p>
        </w:tc>
        <w:tc>
          <w:tcPr>
            <w:tcW w:w="2035" w:type="dxa"/>
          </w:tcPr>
          <w:p w14:paraId="18A09DA9" w14:textId="77777777" w:rsidR="00322D7B" w:rsidRPr="00A8332E" w:rsidRDefault="00322D7B" w:rsidP="005752FE">
            <w:pPr>
              <w:spacing w:after="0" w:line="240" w:lineRule="auto"/>
              <w:jc w:val="both"/>
              <w:rPr>
                <w:rFonts w:ascii="Arial" w:eastAsia="MS Gothic" w:hAnsi="Arial" w:cs="MS Gothic"/>
              </w:rPr>
            </w:pPr>
            <w:r w:rsidRPr="00A8332E">
              <w:rPr>
                <w:rFonts w:ascii="Arial" w:eastAsia="MS Gothic" w:hAnsi="Arial" w:cs="MS Gothic"/>
              </w:rPr>
              <w:lastRenderedPageBreak/>
              <w:t xml:space="preserve">Ceramah </w:t>
            </w:r>
          </w:p>
          <w:p w14:paraId="64CD0D05" w14:textId="77777777" w:rsidR="00322D7B" w:rsidRPr="00A8332E" w:rsidRDefault="00322D7B" w:rsidP="005752FE">
            <w:pPr>
              <w:spacing w:after="0" w:line="240" w:lineRule="auto"/>
              <w:jc w:val="both"/>
              <w:rPr>
                <w:rFonts w:ascii="Arial" w:eastAsia="MS Gothic" w:hAnsi="Arial" w:cs="MS Gothic"/>
              </w:rPr>
            </w:pPr>
            <w:r w:rsidRPr="00A8332E">
              <w:rPr>
                <w:rFonts w:ascii="Arial" w:eastAsia="MS Gothic" w:hAnsi="Arial" w:cs="MS Gothic"/>
              </w:rPr>
              <w:t xml:space="preserve">Diskusi </w:t>
            </w:r>
          </w:p>
          <w:p w14:paraId="2979749A" w14:textId="77777777" w:rsidR="00923CEA" w:rsidRPr="00A8332E" w:rsidRDefault="00322D7B" w:rsidP="005752FE">
            <w:pPr>
              <w:spacing w:after="0" w:line="240" w:lineRule="auto"/>
              <w:rPr>
                <w:rFonts w:ascii="Arial" w:eastAsia="Adobe Fan Heiti Std B" w:hAnsi="Arial" w:cs="Arial"/>
              </w:rPr>
            </w:pPr>
            <w:r w:rsidRPr="00A8332E">
              <w:rPr>
                <w:rFonts w:ascii="Arial" w:eastAsia="MS Gothic" w:hAnsi="Arial" w:cs="MS Gothic"/>
              </w:rPr>
              <w:t>Studi Kasus</w:t>
            </w:r>
          </w:p>
        </w:tc>
        <w:tc>
          <w:tcPr>
            <w:tcW w:w="2195" w:type="dxa"/>
          </w:tcPr>
          <w:p w14:paraId="1C1698EF" w14:textId="77777777" w:rsidR="0071060B" w:rsidRPr="00A8332E" w:rsidRDefault="0071060B" w:rsidP="0071060B">
            <w:pPr>
              <w:spacing w:after="0" w:line="240" w:lineRule="auto"/>
              <w:rPr>
                <w:rFonts w:ascii="Arial" w:eastAsia="MS Gothic" w:hAnsi="Arial" w:cs="MS Gothic"/>
              </w:rPr>
            </w:pPr>
            <w:r w:rsidRPr="00A8332E">
              <w:rPr>
                <w:rFonts w:ascii="Arial" w:hAnsi="Arial" w:cs="Arial"/>
                <w:b/>
              </w:rPr>
              <w:t>Pengertian Media Online</w:t>
            </w:r>
            <w:r w:rsidRPr="00A8332E">
              <w:rPr>
                <w:rFonts w:ascii="Arial" w:hAnsi="Arial" w:cs="Arial"/>
              </w:rPr>
              <w:t>; Jenis-Jenis Media Online, Karakteristik Media Online.</w:t>
            </w:r>
          </w:p>
          <w:p w14:paraId="44A104BC" w14:textId="77777777" w:rsidR="00C64939" w:rsidRPr="00A8332E" w:rsidRDefault="00C64939" w:rsidP="005752FE">
            <w:pPr>
              <w:spacing w:after="0" w:line="240" w:lineRule="auto"/>
              <w:ind w:left="360"/>
              <w:jc w:val="both"/>
              <w:rPr>
                <w:rFonts w:ascii="Arial" w:eastAsia="Adobe Fan Heiti Std B" w:hAnsi="Arial"/>
              </w:rPr>
            </w:pPr>
          </w:p>
          <w:p w14:paraId="703F7C02" w14:textId="77777777" w:rsidR="00923CEA" w:rsidRPr="00A8332E" w:rsidRDefault="00923CEA" w:rsidP="005752FE">
            <w:pPr>
              <w:spacing w:after="0" w:line="240" w:lineRule="auto"/>
              <w:rPr>
                <w:rFonts w:ascii="Arial" w:eastAsia="Adobe Fan Heiti Std B" w:hAnsi="Arial" w:cs="Arial"/>
              </w:rPr>
            </w:pPr>
          </w:p>
        </w:tc>
        <w:tc>
          <w:tcPr>
            <w:tcW w:w="1030" w:type="dxa"/>
          </w:tcPr>
          <w:p w14:paraId="4E853F27" w14:textId="77777777" w:rsidR="00923CEA" w:rsidRPr="007F42E3" w:rsidRDefault="00923CEA" w:rsidP="005752FE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</w:tr>
      <w:tr w:rsidR="00652145" w:rsidRPr="007F42E3" w14:paraId="0D570CC3" w14:textId="77777777" w:rsidTr="005752FE">
        <w:trPr>
          <w:trHeight w:val="916"/>
        </w:trPr>
        <w:tc>
          <w:tcPr>
            <w:tcW w:w="856" w:type="dxa"/>
            <w:vAlign w:val="center"/>
          </w:tcPr>
          <w:p w14:paraId="76D69C84" w14:textId="16032E91" w:rsidR="00652145" w:rsidRDefault="00F43259" w:rsidP="005752FE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lastRenderedPageBreak/>
              <w:t xml:space="preserve">5 </w:t>
            </w:r>
          </w:p>
        </w:tc>
        <w:tc>
          <w:tcPr>
            <w:tcW w:w="2639" w:type="dxa"/>
          </w:tcPr>
          <w:p w14:paraId="7C7B7395" w14:textId="77777777" w:rsidR="00A16C0C" w:rsidRPr="00F54924" w:rsidRDefault="0071060B" w:rsidP="00A16C0C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F54924">
              <w:rPr>
                <w:rFonts w:ascii="Arial" w:hAnsi="Arial" w:cs="Arial"/>
                <w:b/>
              </w:rPr>
              <w:t xml:space="preserve">Mahasiswa mampu memahami dan menjelaskan </w:t>
            </w:r>
            <w:r w:rsidR="00A16C0C" w:rsidRPr="00F54924">
              <w:rPr>
                <w:rFonts w:ascii="Arial" w:hAnsi="Arial" w:cs="Arial"/>
                <w:b/>
              </w:rPr>
              <w:t>jenis-jenis k</w:t>
            </w:r>
            <w:r w:rsidRPr="00F54924">
              <w:rPr>
                <w:rFonts w:ascii="Arial" w:hAnsi="Arial" w:cs="Arial"/>
                <w:b/>
              </w:rPr>
              <w:t>onten Media Online</w:t>
            </w:r>
            <w:r w:rsidR="00A16C0C" w:rsidRPr="00F54924">
              <w:rPr>
                <w:rFonts w:ascii="Arial" w:hAnsi="Arial" w:cs="Arial"/>
                <w:b/>
              </w:rPr>
              <w:t xml:space="preserve">. </w:t>
            </w:r>
          </w:p>
          <w:p w14:paraId="61E82CE2" w14:textId="77777777" w:rsidR="00A16C0C" w:rsidRPr="00F54924" w:rsidRDefault="00A16C0C" w:rsidP="00A16C0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223F5836" w14:textId="0AF69E3A" w:rsidR="00652145" w:rsidRPr="00F54924" w:rsidRDefault="00A16C0C" w:rsidP="00A16C0C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Arial" w:eastAsia="MS Gothic" w:hAnsi="Arial" w:cs="MS Gothic"/>
              </w:rPr>
            </w:pPr>
            <w:r w:rsidRPr="00F54924">
              <w:rPr>
                <w:rFonts w:ascii="Arial" w:hAnsi="Arial" w:cs="Arial"/>
                <w:b/>
              </w:rPr>
              <w:t xml:space="preserve">Mahasiswa mampu memberikan contoh jenis konten media online yang sesuai dengan kaidah jurnalistik. </w:t>
            </w:r>
          </w:p>
        </w:tc>
        <w:tc>
          <w:tcPr>
            <w:tcW w:w="2373" w:type="dxa"/>
          </w:tcPr>
          <w:p w14:paraId="3220DCC1" w14:textId="0A4F7369" w:rsidR="00A16C0C" w:rsidRPr="00F54924" w:rsidRDefault="00A16C0C" w:rsidP="005752F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Adobe Fan Heiti Std B" w:hAnsi="Arial" w:cs="Arial"/>
              </w:rPr>
            </w:pPr>
            <w:r w:rsidRPr="00F54924">
              <w:rPr>
                <w:rFonts w:ascii="Arial" w:eastAsia="Adobe Fan Heiti Std B" w:hAnsi="Arial" w:cs="Arial"/>
              </w:rPr>
              <w:t>Ketepatan menjelaskan jenis-jenis konten media online.</w:t>
            </w:r>
          </w:p>
          <w:p w14:paraId="7327C497" w14:textId="250B3EB7" w:rsidR="00652145" w:rsidRPr="00F54924" w:rsidRDefault="00A16C0C" w:rsidP="005752F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Adobe Fan Heiti Std B" w:hAnsi="Arial" w:cs="Arial"/>
              </w:rPr>
            </w:pPr>
            <w:r w:rsidRPr="00F54924">
              <w:rPr>
                <w:rFonts w:ascii="Arial" w:eastAsia="Adobe Fan Heiti Std B" w:hAnsi="Arial" w:cs="Arial"/>
              </w:rPr>
              <w:t xml:space="preserve">Ketepatan memberitakan contoh konten media online yang sesuai dengan kaidah jurnalistik. </w:t>
            </w:r>
            <w:r w:rsidR="00652145" w:rsidRPr="00F54924">
              <w:rPr>
                <w:rFonts w:ascii="Arial" w:eastAsia="Adobe Fan Heiti Std B" w:hAnsi="Arial" w:cs="Arial"/>
              </w:rPr>
              <w:t xml:space="preserve"> nilai berita </w:t>
            </w:r>
          </w:p>
        </w:tc>
        <w:tc>
          <w:tcPr>
            <w:tcW w:w="2160" w:type="dxa"/>
          </w:tcPr>
          <w:p w14:paraId="2F505A9B" w14:textId="34997E6D" w:rsidR="00A16C0C" w:rsidRPr="00F54924" w:rsidRDefault="00954954" w:rsidP="00A16C0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Adobe Fan Heiti Std B" w:hAnsi="Arial" w:cs="Arial"/>
              </w:rPr>
            </w:pPr>
            <w:r w:rsidRPr="00F54924">
              <w:rPr>
                <w:rFonts w:ascii="Arial" w:eastAsia="Adobe Fan Heiti Std B" w:hAnsi="Arial" w:cs="Arial"/>
              </w:rPr>
              <w:t>Kemampuan</w:t>
            </w:r>
            <w:r w:rsidR="00A16C0C" w:rsidRPr="00F54924">
              <w:rPr>
                <w:rFonts w:ascii="Arial" w:eastAsia="Adobe Fan Heiti Std B" w:hAnsi="Arial" w:cs="Arial"/>
              </w:rPr>
              <w:t xml:space="preserve"> menjelaskan jenis-jenis konten media online.</w:t>
            </w:r>
          </w:p>
          <w:p w14:paraId="57ADBECE" w14:textId="38B0BB5C" w:rsidR="00F43259" w:rsidRPr="00F54924" w:rsidRDefault="00A16C0C" w:rsidP="00A16C0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MS Gothic" w:hAnsi="Arial" w:cs="MS Gothic"/>
              </w:rPr>
            </w:pPr>
            <w:r w:rsidRPr="00F54924">
              <w:rPr>
                <w:rFonts w:ascii="Arial" w:eastAsia="Adobe Fan Heiti Std B" w:hAnsi="Arial" w:cs="Arial"/>
              </w:rPr>
              <w:t xml:space="preserve">Ketepatan memberitakan contoh konten media online yang sesuai dengan kaidah jurnalistik.  nilai berita </w:t>
            </w:r>
          </w:p>
        </w:tc>
        <w:tc>
          <w:tcPr>
            <w:tcW w:w="2035" w:type="dxa"/>
          </w:tcPr>
          <w:p w14:paraId="1FB4C647" w14:textId="77777777" w:rsidR="00652145" w:rsidRPr="00F54924" w:rsidRDefault="005752FE" w:rsidP="005752FE">
            <w:pPr>
              <w:spacing w:after="0" w:line="240" w:lineRule="auto"/>
              <w:jc w:val="both"/>
              <w:rPr>
                <w:rFonts w:ascii="Arial" w:eastAsia="MS Gothic" w:hAnsi="Arial" w:cs="MS Gothic"/>
              </w:rPr>
            </w:pPr>
            <w:r w:rsidRPr="00F54924">
              <w:rPr>
                <w:rFonts w:ascii="Arial" w:eastAsia="MS Gothic" w:hAnsi="Arial" w:cs="MS Gothic"/>
              </w:rPr>
              <w:t xml:space="preserve">Ceramah </w:t>
            </w:r>
          </w:p>
          <w:p w14:paraId="038A00D7" w14:textId="77777777" w:rsidR="005752FE" w:rsidRPr="00F54924" w:rsidRDefault="005752FE" w:rsidP="005752FE">
            <w:pPr>
              <w:spacing w:after="0" w:line="240" w:lineRule="auto"/>
              <w:jc w:val="both"/>
              <w:rPr>
                <w:rFonts w:ascii="Arial" w:eastAsia="MS Gothic" w:hAnsi="Arial" w:cs="MS Gothic"/>
              </w:rPr>
            </w:pPr>
            <w:r w:rsidRPr="00F54924">
              <w:rPr>
                <w:rFonts w:ascii="Arial" w:eastAsia="MS Gothic" w:hAnsi="Arial" w:cs="MS Gothic"/>
              </w:rPr>
              <w:t>Diskusi</w:t>
            </w:r>
          </w:p>
          <w:p w14:paraId="3F7DB8AE" w14:textId="4D1E16E8" w:rsidR="005752FE" w:rsidRPr="00F54924" w:rsidRDefault="005752FE" w:rsidP="005752FE">
            <w:pPr>
              <w:spacing w:after="0" w:line="240" w:lineRule="auto"/>
              <w:jc w:val="both"/>
              <w:rPr>
                <w:rFonts w:ascii="Arial" w:eastAsia="MS Gothic" w:hAnsi="Arial" w:cs="MS Gothic"/>
              </w:rPr>
            </w:pPr>
            <w:r w:rsidRPr="00F54924">
              <w:rPr>
                <w:rFonts w:ascii="Arial" w:eastAsia="MS Gothic" w:hAnsi="Arial" w:cs="MS Gothic"/>
              </w:rPr>
              <w:t>Studi kasus</w:t>
            </w:r>
          </w:p>
        </w:tc>
        <w:tc>
          <w:tcPr>
            <w:tcW w:w="2195" w:type="dxa"/>
          </w:tcPr>
          <w:p w14:paraId="5522CEDD" w14:textId="4CB95289" w:rsidR="00652145" w:rsidRPr="00F54924" w:rsidRDefault="008A44D6" w:rsidP="005752FE">
            <w:pPr>
              <w:pStyle w:val="NoSpacing"/>
              <w:rPr>
                <w:rFonts w:ascii="Arial" w:hAnsi="Arial" w:cs="Arial"/>
              </w:rPr>
            </w:pPr>
            <w:r w:rsidRPr="003F565C">
              <w:rPr>
                <w:rFonts w:ascii="Arial" w:hAnsi="Arial" w:cs="Arial"/>
                <w:b/>
              </w:rPr>
              <w:t>Konten Media Online</w:t>
            </w:r>
            <w:r>
              <w:rPr>
                <w:rFonts w:ascii="Arial" w:hAnsi="Arial" w:cs="Arial"/>
              </w:rPr>
              <w:t>;  Artikel, Foto, Infografik, Motiongrafik</w:t>
            </w:r>
          </w:p>
        </w:tc>
        <w:tc>
          <w:tcPr>
            <w:tcW w:w="1030" w:type="dxa"/>
          </w:tcPr>
          <w:p w14:paraId="3366E474" w14:textId="77777777" w:rsidR="00652145" w:rsidRPr="007F42E3" w:rsidRDefault="00652145" w:rsidP="005752FE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</w:tr>
      <w:tr w:rsidR="00F43259" w:rsidRPr="007F42E3" w14:paraId="2A87741F" w14:textId="77777777" w:rsidTr="005752FE">
        <w:trPr>
          <w:trHeight w:val="916"/>
        </w:trPr>
        <w:tc>
          <w:tcPr>
            <w:tcW w:w="856" w:type="dxa"/>
            <w:vAlign w:val="center"/>
          </w:tcPr>
          <w:p w14:paraId="5E45E8E4" w14:textId="31C1AF1B" w:rsidR="00F43259" w:rsidRDefault="00F43259" w:rsidP="005752FE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6</w:t>
            </w:r>
          </w:p>
        </w:tc>
        <w:tc>
          <w:tcPr>
            <w:tcW w:w="2639" w:type="dxa"/>
          </w:tcPr>
          <w:p w14:paraId="28661D66" w14:textId="77777777" w:rsidR="00A16C0C" w:rsidRPr="00F54924" w:rsidRDefault="00A16C0C" w:rsidP="005752FE">
            <w:pPr>
              <w:spacing w:after="0" w:line="240" w:lineRule="auto"/>
              <w:rPr>
                <w:rFonts w:ascii="Arial" w:eastAsia="MS Gothic" w:hAnsi="Arial" w:cs="MS Gothic"/>
              </w:rPr>
            </w:pPr>
          </w:p>
          <w:p w14:paraId="3B046B50" w14:textId="2A0681EF" w:rsidR="00F43259" w:rsidRPr="00F54924" w:rsidRDefault="00954954" w:rsidP="005752FE">
            <w:pPr>
              <w:spacing w:after="0" w:line="240" w:lineRule="auto"/>
              <w:rPr>
                <w:rFonts w:ascii="Arial" w:eastAsia="MS Gothic" w:hAnsi="Arial" w:cs="MS Gothic"/>
              </w:rPr>
            </w:pPr>
            <w:r w:rsidRPr="00F54924">
              <w:rPr>
                <w:rFonts w:ascii="Arial" w:hAnsi="Arial" w:cs="Arial"/>
                <w:b/>
              </w:rPr>
              <w:t>Mahasiswa mampu memahami dan menjelaskan Prinsip Pemberitaan Media</w:t>
            </w:r>
            <w:r w:rsidRPr="00F54924">
              <w:rPr>
                <w:rFonts w:ascii="Arial" w:hAnsi="Arial" w:cs="Arial"/>
              </w:rPr>
              <w:t>: News Value, agenda setting</w:t>
            </w:r>
            <w:r w:rsidRPr="00F54924">
              <w:rPr>
                <w:rFonts w:ascii="Arial" w:eastAsia="MS Gothic" w:hAnsi="Arial" w:cs="MS Gothic"/>
              </w:rPr>
              <w:t xml:space="preserve"> </w:t>
            </w:r>
            <w:r w:rsidR="00F43259" w:rsidRPr="00F54924">
              <w:rPr>
                <w:rFonts w:ascii="Arial" w:eastAsia="MS Gothic" w:hAnsi="Arial" w:cs="MS Gothic"/>
              </w:rPr>
              <w:t xml:space="preserve"> </w:t>
            </w:r>
          </w:p>
        </w:tc>
        <w:tc>
          <w:tcPr>
            <w:tcW w:w="2373" w:type="dxa"/>
          </w:tcPr>
          <w:p w14:paraId="3395B8E6" w14:textId="34556F86" w:rsidR="00F43259" w:rsidRPr="00F54924" w:rsidRDefault="00F43259" w:rsidP="005752F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Adobe Fan Heiti Std B" w:hAnsi="Arial" w:cs="Arial"/>
              </w:rPr>
            </w:pPr>
            <w:r w:rsidRPr="00F54924">
              <w:rPr>
                <w:rFonts w:ascii="Arial" w:eastAsia="Adobe Fan Heiti Std B" w:hAnsi="Arial" w:cs="Arial"/>
              </w:rPr>
              <w:t xml:space="preserve">Ketepatan menjelaskan </w:t>
            </w:r>
            <w:r w:rsidR="00954954" w:rsidRPr="00F54924">
              <w:rPr>
                <w:rFonts w:ascii="Arial" w:eastAsia="Adobe Fan Heiti Std B" w:hAnsi="Arial" w:cs="Arial"/>
              </w:rPr>
              <w:t xml:space="preserve">prinsip pemberitaan media, </w:t>
            </w:r>
            <w:r w:rsidRPr="00F54924">
              <w:rPr>
                <w:rFonts w:ascii="Arial" w:eastAsia="Adobe Fan Heiti Std B" w:hAnsi="Arial" w:cs="Arial"/>
              </w:rPr>
              <w:t xml:space="preserve"> </w:t>
            </w:r>
          </w:p>
        </w:tc>
        <w:tc>
          <w:tcPr>
            <w:tcW w:w="2160" w:type="dxa"/>
          </w:tcPr>
          <w:p w14:paraId="11E32B6B" w14:textId="29E56998" w:rsidR="00F43259" w:rsidRPr="00F54924" w:rsidRDefault="00954954" w:rsidP="005752FE">
            <w:pPr>
              <w:spacing w:after="0" w:line="240" w:lineRule="auto"/>
              <w:rPr>
                <w:rFonts w:ascii="Arial" w:eastAsia="MS Gothic" w:hAnsi="Arial" w:cs="MS Gothic"/>
              </w:rPr>
            </w:pPr>
            <w:r w:rsidRPr="00F54924">
              <w:rPr>
                <w:rFonts w:ascii="Arial" w:eastAsia="MS Gothic" w:hAnsi="Arial" w:cs="MS Gothic"/>
              </w:rPr>
              <w:t xml:space="preserve">Kemampuan </w:t>
            </w:r>
            <w:r w:rsidRPr="00F54924">
              <w:rPr>
                <w:rFonts w:ascii="Arial" w:eastAsia="Adobe Fan Heiti Std B" w:hAnsi="Arial" w:cs="Arial"/>
              </w:rPr>
              <w:t xml:space="preserve"> menjelaskan prinsip pemberitaan media,  </w:t>
            </w:r>
          </w:p>
        </w:tc>
        <w:tc>
          <w:tcPr>
            <w:tcW w:w="2035" w:type="dxa"/>
          </w:tcPr>
          <w:p w14:paraId="16619D2C" w14:textId="77777777" w:rsidR="00F43259" w:rsidRPr="00F54924" w:rsidRDefault="005752FE" w:rsidP="005752FE">
            <w:pPr>
              <w:spacing w:after="0" w:line="240" w:lineRule="auto"/>
              <w:jc w:val="both"/>
              <w:rPr>
                <w:rFonts w:ascii="Arial" w:eastAsia="MS Gothic" w:hAnsi="Arial" w:cs="MS Gothic"/>
              </w:rPr>
            </w:pPr>
            <w:r w:rsidRPr="00F54924">
              <w:rPr>
                <w:rFonts w:ascii="Arial" w:eastAsia="MS Gothic" w:hAnsi="Arial" w:cs="MS Gothic"/>
              </w:rPr>
              <w:t>Ceramah</w:t>
            </w:r>
          </w:p>
          <w:p w14:paraId="16B5CEB0" w14:textId="77777777" w:rsidR="005752FE" w:rsidRPr="00F54924" w:rsidRDefault="005752FE" w:rsidP="005752FE">
            <w:pPr>
              <w:spacing w:after="0" w:line="240" w:lineRule="auto"/>
              <w:jc w:val="both"/>
              <w:rPr>
                <w:rFonts w:ascii="Arial" w:eastAsia="MS Gothic" w:hAnsi="Arial" w:cs="MS Gothic"/>
              </w:rPr>
            </w:pPr>
            <w:r w:rsidRPr="00F54924">
              <w:rPr>
                <w:rFonts w:ascii="Arial" w:eastAsia="MS Gothic" w:hAnsi="Arial" w:cs="MS Gothic"/>
              </w:rPr>
              <w:t xml:space="preserve">Diskusi </w:t>
            </w:r>
          </w:p>
          <w:p w14:paraId="530575DF" w14:textId="0401042D" w:rsidR="005752FE" w:rsidRPr="00F54924" w:rsidRDefault="005752FE" w:rsidP="005752FE">
            <w:pPr>
              <w:spacing w:after="0" w:line="240" w:lineRule="auto"/>
              <w:jc w:val="both"/>
              <w:rPr>
                <w:rFonts w:ascii="Arial" w:eastAsia="MS Gothic" w:hAnsi="Arial" w:cs="MS Gothic"/>
              </w:rPr>
            </w:pPr>
            <w:r w:rsidRPr="00F54924">
              <w:rPr>
                <w:rFonts w:ascii="Arial" w:eastAsia="MS Gothic" w:hAnsi="Arial" w:cs="MS Gothic"/>
              </w:rPr>
              <w:t>Studi Kasus</w:t>
            </w:r>
          </w:p>
        </w:tc>
        <w:tc>
          <w:tcPr>
            <w:tcW w:w="2195" w:type="dxa"/>
          </w:tcPr>
          <w:p w14:paraId="1387C93A" w14:textId="6D04057D" w:rsidR="00F43259" w:rsidRPr="00F54924" w:rsidRDefault="008A44D6" w:rsidP="005752F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Prinsip </w:t>
            </w:r>
            <w:r w:rsidRPr="00430AB9">
              <w:rPr>
                <w:rFonts w:ascii="Arial" w:hAnsi="Arial" w:cs="Arial"/>
                <w:b/>
              </w:rPr>
              <w:t>Pemberitaan Media</w:t>
            </w:r>
            <w:r>
              <w:rPr>
                <w:rFonts w:ascii="Arial" w:hAnsi="Arial" w:cs="Arial"/>
              </w:rPr>
              <w:t>: News Value, agenda setting</w:t>
            </w:r>
          </w:p>
        </w:tc>
        <w:tc>
          <w:tcPr>
            <w:tcW w:w="1030" w:type="dxa"/>
          </w:tcPr>
          <w:p w14:paraId="5B3F680C" w14:textId="77777777" w:rsidR="00F43259" w:rsidRPr="007F42E3" w:rsidRDefault="00F43259" w:rsidP="005752FE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</w:tr>
      <w:tr w:rsidR="005752FE" w:rsidRPr="007F42E3" w14:paraId="6C40C171" w14:textId="77777777" w:rsidTr="005752FE">
        <w:trPr>
          <w:trHeight w:val="916"/>
        </w:trPr>
        <w:tc>
          <w:tcPr>
            <w:tcW w:w="856" w:type="dxa"/>
            <w:vAlign w:val="center"/>
          </w:tcPr>
          <w:p w14:paraId="0C4CEF2A" w14:textId="0B49F0E8" w:rsidR="005752FE" w:rsidRDefault="005752FE" w:rsidP="005752FE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7</w:t>
            </w:r>
          </w:p>
        </w:tc>
        <w:tc>
          <w:tcPr>
            <w:tcW w:w="2639" w:type="dxa"/>
          </w:tcPr>
          <w:p w14:paraId="79D390F1" w14:textId="1AE802CD" w:rsidR="00954954" w:rsidRPr="00F54924" w:rsidRDefault="005752FE" w:rsidP="005752FE">
            <w:pPr>
              <w:spacing w:after="0" w:line="240" w:lineRule="auto"/>
              <w:rPr>
                <w:rFonts w:ascii="Arial" w:hAnsi="Arial" w:cs="Arial"/>
              </w:rPr>
            </w:pPr>
            <w:r w:rsidRPr="00F54924">
              <w:rPr>
                <w:rFonts w:ascii="Arial" w:eastAsia="MS Gothic" w:hAnsi="Arial" w:cs="MS Gothic"/>
              </w:rPr>
              <w:t xml:space="preserve">Mahasiswa </w:t>
            </w:r>
            <w:r w:rsidR="00954954" w:rsidRPr="00F54924">
              <w:rPr>
                <w:rFonts w:ascii="Arial" w:eastAsia="MS Gothic" w:hAnsi="Arial" w:cs="MS Gothic"/>
              </w:rPr>
              <w:t xml:space="preserve">mampu </w:t>
            </w:r>
            <w:r w:rsidR="00954954" w:rsidRPr="00F54924">
              <w:rPr>
                <w:rFonts w:ascii="Arial" w:hAnsi="Arial" w:cs="Arial"/>
                <w:b/>
              </w:rPr>
              <w:t xml:space="preserve"> memahami unsur-unsur penting dalam penulisan naskah </w:t>
            </w:r>
            <w:r w:rsidR="00954954" w:rsidRPr="00F54924">
              <w:rPr>
                <w:rFonts w:ascii="Arial" w:hAnsi="Arial" w:cs="Arial"/>
                <w:b/>
              </w:rPr>
              <w:lastRenderedPageBreak/>
              <w:t>online</w:t>
            </w:r>
            <w:r w:rsidR="00954954" w:rsidRPr="00F54924">
              <w:rPr>
                <w:rFonts w:ascii="Arial" w:hAnsi="Arial" w:cs="Arial"/>
              </w:rPr>
              <w:t>: Karakter user, struktur tulisan, gaya bahasa, link.</w:t>
            </w:r>
          </w:p>
          <w:p w14:paraId="0F0A550A" w14:textId="77777777" w:rsidR="00954954" w:rsidRPr="00F54924" w:rsidRDefault="00954954" w:rsidP="00954954">
            <w:pPr>
              <w:spacing w:after="0" w:line="240" w:lineRule="auto"/>
              <w:rPr>
                <w:rFonts w:ascii="Arial" w:hAnsi="Arial" w:cs="Arial"/>
              </w:rPr>
            </w:pPr>
          </w:p>
          <w:p w14:paraId="4CF53477" w14:textId="77777777" w:rsidR="004E0C9D" w:rsidRPr="00F54924" w:rsidRDefault="004E0C9D" w:rsidP="004E0C9D">
            <w:pPr>
              <w:spacing w:after="0" w:line="240" w:lineRule="auto"/>
              <w:rPr>
                <w:rFonts w:ascii="Arial" w:eastAsia="Times New Roman" w:hAnsi="Arial" w:cs="Arial"/>
                <w:lang w:val="en-AU"/>
              </w:rPr>
            </w:pPr>
            <w:r w:rsidRPr="00F54924">
              <w:rPr>
                <w:rFonts w:ascii="Arial" w:eastAsia="Times New Roman" w:hAnsi="Arial" w:cs="Arial"/>
                <w:lang w:val="en-AU"/>
              </w:rPr>
              <w:t xml:space="preserve">Mahasiswa mampu membuat artikel online dengan struktur yang sesuai kaidah jurnalistik. </w:t>
            </w:r>
          </w:p>
          <w:p w14:paraId="75EA9BAF" w14:textId="77777777" w:rsidR="004E0C9D" w:rsidRPr="00F54924" w:rsidRDefault="004E0C9D" w:rsidP="004E0C9D">
            <w:pPr>
              <w:spacing w:after="0" w:line="240" w:lineRule="auto"/>
              <w:rPr>
                <w:rFonts w:ascii="Arial" w:eastAsia="Times New Roman" w:hAnsi="Arial" w:cs="Arial"/>
                <w:lang w:val="en-AU"/>
              </w:rPr>
            </w:pPr>
          </w:p>
          <w:p w14:paraId="7E7FD0AE" w14:textId="73B3A493" w:rsidR="00352A4F" w:rsidRPr="00F54924" w:rsidRDefault="00352A4F" w:rsidP="004E0C9D">
            <w:pPr>
              <w:spacing w:after="0" w:line="240" w:lineRule="auto"/>
              <w:rPr>
                <w:rFonts w:ascii="Arial" w:eastAsia="MS Gothic" w:hAnsi="Arial" w:cs="MS Gothic"/>
              </w:rPr>
            </w:pPr>
          </w:p>
        </w:tc>
        <w:tc>
          <w:tcPr>
            <w:tcW w:w="2373" w:type="dxa"/>
          </w:tcPr>
          <w:p w14:paraId="434A992E" w14:textId="35BFE23F" w:rsidR="004E0C9D" w:rsidRPr="00F54924" w:rsidRDefault="005752FE" w:rsidP="004E0C9D">
            <w:pPr>
              <w:spacing w:after="0" w:line="240" w:lineRule="auto"/>
              <w:rPr>
                <w:rFonts w:ascii="Arial" w:hAnsi="Arial" w:cs="Arial"/>
              </w:rPr>
            </w:pPr>
            <w:r w:rsidRPr="00F54924">
              <w:rPr>
                <w:rFonts w:ascii="Arial" w:eastAsia="Adobe Fan Heiti Std B" w:hAnsi="Arial" w:cs="Arial"/>
              </w:rPr>
              <w:lastRenderedPageBreak/>
              <w:t>Ketepatan me</w:t>
            </w:r>
            <w:r w:rsidR="00352A4F" w:rsidRPr="00F54924">
              <w:rPr>
                <w:rFonts w:ascii="Arial" w:eastAsia="Adobe Fan Heiti Std B" w:hAnsi="Arial" w:cs="Arial"/>
              </w:rPr>
              <w:t xml:space="preserve">njelaskan </w:t>
            </w:r>
            <w:r w:rsidR="004E0C9D" w:rsidRPr="00F54924">
              <w:rPr>
                <w:rFonts w:ascii="Arial" w:hAnsi="Arial" w:cs="Arial"/>
                <w:b/>
              </w:rPr>
              <w:t xml:space="preserve"> unsur-unsur penting dalam penulisan </w:t>
            </w:r>
            <w:r w:rsidR="004E0C9D" w:rsidRPr="00F54924">
              <w:rPr>
                <w:rFonts w:ascii="Arial" w:hAnsi="Arial" w:cs="Arial"/>
                <w:b/>
              </w:rPr>
              <w:lastRenderedPageBreak/>
              <w:t>naskah online</w:t>
            </w:r>
            <w:r w:rsidR="000617AE" w:rsidRPr="00F54924">
              <w:rPr>
                <w:rFonts w:ascii="Arial" w:hAnsi="Arial" w:cs="Arial"/>
                <w:b/>
              </w:rPr>
              <w:t>.</w:t>
            </w:r>
          </w:p>
          <w:p w14:paraId="1160F0DF" w14:textId="77777777" w:rsidR="004E0C9D" w:rsidRPr="00F54924" w:rsidRDefault="004E0C9D" w:rsidP="004E0C9D">
            <w:pPr>
              <w:spacing w:after="0" w:line="240" w:lineRule="auto"/>
              <w:rPr>
                <w:rFonts w:ascii="Arial" w:hAnsi="Arial" w:cs="Arial"/>
              </w:rPr>
            </w:pPr>
          </w:p>
          <w:p w14:paraId="37A5E182" w14:textId="49C9C7B8" w:rsidR="004E0C9D" w:rsidRPr="00F54924" w:rsidRDefault="004E0C9D" w:rsidP="004E0C9D">
            <w:pPr>
              <w:spacing w:after="0" w:line="240" w:lineRule="auto"/>
              <w:rPr>
                <w:rFonts w:ascii="Arial" w:eastAsia="Times New Roman" w:hAnsi="Arial" w:cs="Arial"/>
                <w:lang w:val="en-AU"/>
              </w:rPr>
            </w:pPr>
            <w:r w:rsidRPr="00F54924">
              <w:rPr>
                <w:rFonts w:ascii="Arial" w:eastAsia="Times New Roman" w:hAnsi="Arial" w:cs="Arial"/>
                <w:lang w:val="en-AU"/>
              </w:rPr>
              <w:t xml:space="preserve">Ketepatan membuat artikel online dengan struktur yang sesuai kaidah jurnalistik. </w:t>
            </w:r>
          </w:p>
          <w:p w14:paraId="4F0549FE" w14:textId="77777777" w:rsidR="004E0C9D" w:rsidRPr="00F54924" w:rsidRDefault="004E0C9D" w:rsidP="004E0C9D">
            <w:pPr>
              <w:spacing w:after="0" w:line="240" w:lineRule="auto"/>
              <w:rPr>
                <w:rFonts w:ascii="Arial" w:hAnsi="Arial" w:cs="Arial"/>
              </w:rPr>
            </w:pPr>
          </w:p>
          <w:p w14:paraId="705F4181" w14:textId="77777777" w:rsidR="005752FE" w:rsidRPr="00F54924" w:rsidRDefault="005752FE" w:rsidP="005752FE">
            <w:pPr>
              <w:spacing w:after="0" w:line="240" w:lineRule="auto"/>
              <w:ind w:left="360"/>
              <w:rPr>
                <w:rFonts w:ascii="Arial" w:eastAsia="Adobe Fan Heiti Std B" w:hAnsi="Arial" w:cs="Arial"/>
              </w:rPr>
            </w:pPr>
          </w:p>
          <w:p w14:paraId="0875ACC8" w14:textId="0317CE1B" w:rsidR="004E0C9D" w:rsidRPr="00F54924" w:rsidRDefault="004E0C9D" w:rsidP="005752FE">
            <w:pPr>
              <w:spacing w:after="0" w:line="240" w:lineRule="auto"/>
              <w:ind w:left="360"/>
              <w:rPr>
                <w:rFonts w:ascii="Arial" w:eastAsia="Adobe Fan Heiti Std B" w:hAnsi="Arial" w:cs="Arial"/>
              </w:rPr>
            </w:pPr>
          </w:p>
        </w:tc>
        <w:tc>
          <w:tcPr>
            <w:tcW w:w="2160" w:type="dxa"/>
          </w:tcPr>
          <w:p w14:paraId="588A0E01" w14:textId="0F181F12" w:rsidR="00352A4F" w:rsidRPr="00F54924" w:rsidRDefault="004E0C9D" w:rsidP="00352A4F">
            <w:pPr>
              <w:spacing w:after="0" w:line="240" w:lineRule="auto"/>
              <w:rPr>
                <w:rFonts w:ascii="Arial" w:hAnsi="Arial" w:cs="Arial"/>
              </w:rPr>
            </w:pPr>
            <w:r w:rsidRPr="00F54924">
              <w:rPr>
                <w:rFonts w:ascii="Arial" w:eastAsia="MS Gothic" w:hAnsi="Arial" w:cs="MS Gothic"/>
              </w:rPr>
              <w:lastRenderedPageBreak/>
              <w:t xml:space="preserve">Kemampuan </w:t>
            </w:r>
            <w:r w:rsidRPr="00F54924">
              <w:rPr>
                <w:rFonts w:ascii="Arial" w:eastAsia="Adobe Fan Heiti Std B" w:hAnsi="Arial" w:cs="Arial"/>
              </w:rPr>
              <w:t xml:space="preserve"> menjelaskan </w:t>
            </w:r>
            <w:r w:rsidRPr="00F54924">
              <w:rPr>
                <w:rFonts w:ascii="Arial" w:hAnsi="Arial" w:cs="Arial"/>
                <w:b/>
              </w:rPr>
              <w:t xml:space="preserve"> unsur-unsur penting dalam penulisan naskah </w:t>
            </w:r>
            <w:r w:rsidRPr="00F54924">
              <w:rPr>
                <w:rFonts w:ascii="Arial" w:hAnsi="Arial" w:cs="Arial"/>
                <w:b/>
              </w:rPr>
              <w:lastRenderedPageBreak/>
              <w:t>online</w:t>
            </w:r>
            <w:r w:rsidR="000617AE" w:rsidRPr="00F54924">
              <w:rPr>
                <w:rFonts w:ascii="Arial" w:hAnsi="Arial" w:cs="Arial"/>
              </w:rPr>
              <w:t>.</w:t>
            </w:r>
          </w:p>
          <w:p w14:paraId="2B6CB860" w14:textId="77777777" w:rsidR="000617AE" w:rsidRPr="00F54924" w:rsidRDefault="000617AE" w:rsidP="00352A4F">
            <w:pPr>
              <w:spacing w:after="0" w:line="240" w:lineRule="auto"/>
              <w:rPr>
                <w:rFonts w:ascii="Arial" w:hAnsi="Arial" w:cs="Arial"/>
              </w:rPr>
            </w:pPr>
          </w:p>
          <w:p w14:paraId="434826D6" w14:textId="77777777" w:rsidR="004E0C9D" w:rsidRPr="00F54924" w:rsidRDefault="004E0C9D" w:rsidP="004E0C9D">
            <w:pPr>
              <w:spacing w:after="0" w:line="240" w:lineRule="auto"/>
              <w:rPr>
                <w:rFonts w:ascii="Arial" w:eastAsia="Times New Roman" w:hAnsi="Arial" w:cs="Arial"/>
                <w:lang w:val="en-AU"/>
              </w:rPr>
            </w:pPr>
            <w:r w:rsidRPr="00F54924">
              <w:rPr>
                <w:rFonts w:ascii="Arial" w:eastAsia="Times New Roman" w:hAnsi="Arial" w:cs="Arial"/>
                <w:lang w:val="en-AU"/>
              </w:rPr>
              <w:t xml:space="preserve">Ketepatan membuat artikel online dengan struktur yang sesuai kaidah jurnalistik. </w:t>
            </w:r>
          </w:p>
          <w:p w14:paraId="25723B04" w14:textId="468A486F" w:rsidR="004E0C9D" w:rsidRPr="00F54924" w:rsidRDefault="004E0C9D" w:rsidP="00352A4F">
            <w:pPr>
              <w:spacing w:after="0" w:line="240" w:lineRule="auto"/>
              <w:rPr>
                <w:rFonts w:ascii="Arial" w:eastAsia="MS Gothic" w:hAnsi="Arial" w:cs="MS Gothic"/>
              </w:rPr>
            </w:pPr>
          </w:p>
        </w:tc>
        <w:tc>
          <w:tcPr>
            <w:tcW w:w="2035" w:type="dxa"/>
          </w:tcPr>
          <w:p w14:paraId="701E959B" w14:textId="77777777" w:rsidR="005752FE" w:rsidRPr="00F54924" w:rsidRDefault="00352A4F" w:rsidP="005752FE">
            <w:pPr>
              <w:spacing w:after="0" w:line="240" w:lineRule="auto"/>
              <w:jc w:val="both"/>
              <w:rPr>
                <w:rFonts w:ascii="Arial" w:eastAsia="MS Gothic" w:hAnsi="Arial" w:cs="MS Gothic"/>
              </w:rPr>
            </w:pPr>
            <w:r w:rsidRPr="00F54924">
              <w:rPr>
                <w:rFonts w:ascii="Arial" w:eastAsia="MS Gothic" w:hAnsi="Arial" w:cs="MS Gothic"/>
              </w:rPr>
              <w:lastRenderedPageBreak/>
              <w:t>Ceramah</w:t>
            </w:r>
          </w:p>
          <w:p w14:paraId="1D0977DD" w14:textId="77777777" w:rsidR="00352A4F" w:rsidRPr="00F54924" w:rsidRDefault="00352A4F" w:rsidP="005752FE">
            <w:pPr>
              <w:spacing w:after="0" w:line="240" w:lineRule="auto"/>
              <w:jc w:val="both"/>
              <w:rPr>
                <w:rFonts w:ascii="Arial" w:eastAsia="MS Gothic" w:hAnsi="Arial" w:cs="MS Gothic"/>
              </w:rPr>
            </w:pPr>
            <w:r w:rsidRPr="00F54924">
              <w:rPr>
                <w:rFonts w:ascii="Arial" w:eastAsia="MS Gothic" w:hAnsi="Arial" w:cs="MS Gothic"/>
              </w:rPr>
              <w:t xml:space="preserve">Diskusi </w:t>
            </w:r>
          </w:p>
          <w:p w14:paraId="2A4ED16F" w14:textId="1B839398" w:rsidR="00352A4F" w:rsidRPr="00F54924" w:rsidRDefault="004E0C9D" w:rsidP="005752FE">
            <w:pPr>
              <w:spacing w:after="0" w:line="240" w:lineRule="auto"/>
              <w:jc w:val="both"/>
              <w:rPr>
                <w:rFonts w:ascii="Arial" w:eastAsia="MS Gothic" w:hAnsi="Arial" w:cs="MS Gothic"/>
              </w:rPr>
            </w:pPr>
            <w:r w:rsidRPr="00F54924">
              <w:rPr>
                <w:rFonts w:ascii="Arial" w:eastAsia="MS Gothic" w:hAnsi="Arial" w:cs="MS Gothic"/>
              </w:rPr>
              <w:t xml:space="preserve">Latihan </w:t>
            </w:r>
          </w:p>
        </w:tc>
        <w:tc>
          <w:tcPr>
            <w:tcW w:w="2195" w:type="dxa"/>
          </w:tcPr>
          <w:p w14:paraId="2CC56605" w14:textId="2A0B2B27" w:rsidR="005752FE" w:rsidRPr="00F54924" w:rsidRDefault="008A44D6" w:rsidP="005752FE">
            <w:pPr>
              <w:pStyle w:val="NoSpacing"/>
              <w:rPr>
                <w:rFonts w:ascii="Arial" w:hAnsi="Arial" w:cs="Arial"/>
              </w:rPr>
            </w:pPr>
            <w:r w:rsidRPr="003F565C">
              <w:rPr>
                <w:rFonts w:ascii="Arial" w:hAnsi="Arial" w:cs="Arial"/>
                <w:b/>
              </w:rPr>
              <w:t>Teknik Penulisan Naskah Online</w:t>
            </w:r>
            <w:r>
              <w:rPr>
                <w:rFonts w:ascii="Arial" w:hAnsi="Arial" w:cs="Arial"/>
              </w:rPr>
              <w:t xml:space="preserve">: Karakter user, struktur tulisan, </w:t>
            </w:r>
            <w:r>
              <w:rPr>
                <w:rFonts w:ascii="Arial" w:hAnsi="Arial" w:cs="Arial"/>
              </w:rPr>
              <w:lastRenderedPageBreak/>
              <w:t>gaya bahasa, link, storytelling.</w:t>
            </w:r>
          </w:p>
        </w:tc>
        <w:tc>
          <w:tcPr>
            <w:tcW w:w="1030" w:type="dxa"/>
          </w:tcPr>
          <w:p w14:paraId="2BE7875D" w14:textId="77777777" w:rsidR="005752FE" w:rsidRPr="007F42E3" w:rsidRDefault="005752FE" w:rsidP="005752FE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</w:tr>
      <w:tr w:rsidR="00DB7F02" w:rsidRPr="007F42E3" w14:paraId="4415FBC1" w14:textId="77777777" w:rsidTr="00F316A4">
        <w:trPr>
          <w:trHeight w:val="916"/>
        </w:trPr>
        <w:tc>
          <w:tcPr>
            <w:tcW w:w="856" w:type="dxa"/>
            <w:vAlign w:val="center"/>
          </w:tcPr>
          <w:p w14:paraId="0F230D36" w14:textId="04EA159E" w:rsidR="00DB7F02" w:rsidRDefault="004E0C9D" w:rsidP="005752FE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lastRenderedPageBreak/>
              <w:t>8</w:t>
            </w:r>
          </w:p>
        </w:tc>
        <w:tc>
          <w:tcPr>
            <w:tcW w:w="12432" w:type="dxa"/>
            <w:gridSpan w:val="6"/>
          </w:tcPr>
          <w:p w14:paraId="0196D332" w14:textId="77777777" w:rsidR="00DB7F02" w:rsidRDefault="00DB7F02" w:rsidP="005752FE">
            <w:pPr>
              <w:spacing w:after="0" w:line="240" w:lineRule="auto"/>
              <w:jc w:val="center"/>
              <w:rPr>
                <w:rFonts w:ascii="Arial" w:eastAsia="MS Gothic" w:hAnsi="Arial" w:cs="MS Gothic"/>
                <w:sz w:val="20"/>
                <w:szCs w:val="18"/>
              </w:rPr>
            </w:pPr>
          </w:p>
          <w:p w14:paraId="642394F2" w14:textId="42099E18" w:rsidR="00DB7F02" w:rsidRPr="007F42E3" w:rsidRDefault="00DB7F02" w:rsidP="005752FE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MS Gothic" w:hAnsi="Arial" w:cs="MS Gothic"/>
                <w:sz w:val="20"/>
                <w:szCs w:val="18"/>
              </w:rPr>
              <w:t>UTS</w:t>
            </w:r>
            <w:r w:rsidR="004E0C9D">
              <w:rPr>
                <w:rFonts w:ascii="Arial" w:eastAsia="MS Gothic" w:hAnsi="Arial" w:cs="MS Gothic"/>
                <w:sz w:val="20"/>
                <w:szCs w:val="18"/>
              </w:rPr>
              <w:t xml:space="preserve">: Praktik membuat artikel online </w:t>
            </w:r>
          </w:p>
        </w:tc>
      </w:tr>
      <w:tr w:rsidR="00F536C3" w:rsidRPr="007F42E3" w14:paraId="7155AD99" w14:textId="77777777" w:rsidTr="005752FE">
        <w:trPr>
          <w:trHeight w:val="916"/>
        </w:trPr>
        <w:tc>
          <w:tcPr>
            <w:tcW w:w="856" w:type="dxa"/>
            <w:vAlign w:val="center"/>
          </w:tcPr>
          <w:p w14:paraId="3318BB21" w14:textId="0139A497" w:rsidR="00F536C3" w:rsidRDefault="000617AE" w:rsidP="00F536C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9</w:t>
            </w:r>
          </w:p>
        </w:tc>
        <w:tc>
          <w:tcPr>
            <w:tcW w:w="2639" w:type="dxa"/>
          </w:tcPr>
          <w:p w14:paraId="4D6DE414" w14:textId="77777777" w:rsidR="004E0C9D" w:rsidRDefault="004E0C9D" w:rsidP="004E0C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</w:p>
          <w:p w14:paraId="56CFB057" w14:textId="75B1F34B" w:rsidR="00F536C3" w:rsidRDefault="000617AE" w:rsidP="000617AE">
            <w:pPr>
              <w:spacing w:after="0" w:line="240" w:lineRule="auto"/>
              <w:rPr>
                <w:rFonts w:ascii="Arial" w:eastAsia="MS Gothic" w:hAnsi="Arial" w:cs="MS Gothic"/>
                <w:sz w:val="20"/>
                <w:szCs w:val="18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AU"/>
              </w:rPr>
              <w:t xml:space="preserve">Mahasiswa mampu menjelaskan tentang prinsip dasar Search Engine Optimization </w:t>
            </w:r>
          </w:p>
        </w:tc>
        <w:tc>
          <w:tcPr>
            <w:tcW w:w="2373" w:type="dxa"/>
          </w:tcPr>
          <w:p w14:paraId="46CF7983" w14:textId="77777777" w:rsidR="000617AE" w:rsidRDefault="000617AE" w:rsidP="004E0C9D">
            <w:pPr>
              <w:spacing w:after="0" w:line="240" w:lineRule="auto"/>
              <w:ind w:left="360"/>
              <w:rPr>
                <w:rFonts w:ascii="Arial" w:eastAsia="Adobe Fan Heiti Std B" w:hAnsi="Arial" w:cs="Arial"/>
                <w:sz w:val="18"/>
                <w:szCs w:val="18"/>
              </w:rPr>
            </w:pPr>
          </w:p>
          <w:p w14:paraId="78ACD1CB" w14:textId="42F84553" w:rsidR="00F536C3" w:rsidRDefault="00F536C3" w:rsidP="004E0C9D">
            <w:pPr>
              <w:spacing w:after="0" w:line="240" w:lineRule="auto"/>
              <w:ind w:left="360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Ketepatan </w:t>
            </w:r>
            <w:r w:rsidR="000617AE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 xml:space="preserve"> menjelaskan tentang prinsip dasar Search Engine Optimization</w:t>
            </w:r>
          </w:p>
        </w:tc>
        <w:tc>
          <w:tcPr>
            <w:tcW w:w="2160" w:type="dxa"/>
          </w:tcPr>
          <w:p w14:paraId="4988536C" w14:textId="77777777" w:rsidR="000617AE" w:rsidRDefault="000617AE" w:rsidP="00F536C3">
            <w:pPr>
              <w:spacing w:after="0" w:line="240" w:lineRule="auto"/>
              <w:rPr>
                <w:rFonts w:ascii="Arial" w:eastAsia="Adobe Fan Heiti Std B" w:hAnsi="Arial"/>
                <w:sz w:val="20"/>
                <w:szCs w:val="18"/>
              </w:rPr>
            </w:pPr>
          </w:p>
          <w:p w14:paraId="18F950EF" w14:textId="59B6549A" w:rsidR="00F536C3" w:rsidRDefault="00F536C3" w:rsidP="00F536C3">
            <w:pPr>
              <w:spacing w:after="0" w:line="240" w:lineRule="auto"/>
              <w:rPr>
                <w:rFonts w:ascii="Arial" w:eastAsia="MS Gothic" w:hAnsi="Arial" w:cs="MS Gothic"/>
                <w:sz w:val="20"/>
                <w:szCs w:val="18"/>
              </w:rPr>
            </w:pPr>
            <w:r w:rsidRPr="00102ED7">
              <w:rPr>
                <w:rFonts w:ascii="Arial" w:eastAsia="Adobe Fan Heiti Std B" w:hAnsi="Arial"/>
                <w:sz w:val="20"/>
                <w:szCs w:val="18"/>
              </w:rPr>
              <w:t>Kem</w:t>
            </w:r>
            <w:r>
              <w:rPr>
                <w:rFonts w:ascii="Arial" w:eastAsia="Adobe Fan Heiti Std B" w:hAnsi="Arial"/>
                <w:sz w:val="20"/>
                <w:szCs w:val="18"/>
              </w:rPr>
              <w:t>am</w:t>
            </w:r>
            <w:r w:rsidRPr="00102ED7">
              <w:rPr>
                <w:rFonts w:ascii="Arial" w:eastAsia="Adobe Fan Heiti Std B" w:hAnsi="Arial"/>
                <w:sz w:val="20"/>
                <w:szCs w:val="18"/>
              </w:rPr>
              <w:t xml:space="preserve">puan </w:t>
            </w:r>
            <w:r w:rsidR="000617AE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 xml:space="preserve"> menjelaskan tentang prinsip dasar Search Engine Optimization</w:t>
            </w:r>
          </w:p>
        </w:tc>
        <w:tc>
          <w:tcPr>
            <w:tcW w:w="2035" w:type="dxa"/>
          </w:tcPr>
          <w:p w14:paraId="38FFB3B5" w14:textId="77777777" w:rsidR="008A44D6" w:rsidRPr="00737A4E" w:rsidRDefault="008A44D6" w:rsidP="008A44D6">
            <w:pPr>
              <w:spacing w:after="0" w:line="240" w:lineRule="auto"/>
              <w:rPr>
                <w:rFonts w:ascii="Arial" w:eastAsia="Adobe Fan Heiti Std B" w:hAnsi="Arial" w:cs="Arial"/>
              </w:rPr>
            </w:pPr>
            <w:r w:rsidRPr="00737A4E">
              <w:rPr>
                <w:rFonts w:ascii="Arial" w:eastAsia="Adobe Fan Heiti Std B" w:hAnsi="Arial" w:cs="Arial"/>
              </w:rPr>
              <w:t xml:space="preserve">Ceramah </w:t>
            </w:r>
          </w:p>
          <w:p w14:paraId="2FA2A1CA" w14:textId="449DFCEC" w:rsidR="00F536C3" w:rsidRDefault="008A44D6" w:rsidP="008A44D6">
            <w:pPr>
              <w:spacing w:after="0" w:line="240" w:lineRule="auto"/>
              <w:jc w:val="both"/>
              <w:rPr>
                <w:rFonts w:ascii="Arial" w:eastAsia="MS Gothic" w:hAnsi="Arial" w:cs="MS Gothic"/>
                <w:sz w:val="20"/>
                <w:szCs w:val="18"/>
              </w:rPr>
            </w:pPr>
            <w:r w:rsidRPr="00737A4E">
              <w:rPr>
                <w:rFonts w:ascii="Arial" w:eastAsia="Adobe Fan Heiti Std B" w:hAnsi="Arial" w:cs="Arial"/>
              </w:rPr>
              <w:t>Diskusi kelompok</w:t>
            </w:r>
          </w:p>
        </w:tc>
        <w:tc>
          <w:tcPr>
            <w:tcW w:w="2195" w:type="dxa"/>
          </w:tcPr>
          <w:p w14:paraId="0D25885F" w14:textId="016AC456" w:rsidR="00F536C3" w:rsidRDefault="008A44D6" w:rsidP="00F536C3">
            <w:pPr>
              <w:pStyle w:val="NoSpacing"/>
              <w:rPr>
                <w:rFonts w:ascii="Arial" w:hAnsi="Arial" w:cs="Arial"/>
              </w:rPr>
            </w:pPr>
            <w:r w:rsidRPr="003F565C">
              <w:rPr>
                <w:rFonts w:ascii="Arial" w:hAnsi="Arial" w:cs="Arial"/>
                <w:b/>
              </w:rPr>
              <w:t>Search Engine Optimization</w:t>
            </w:r>
            <w:r>
              <w:rPr>
                <w:rFonts w:ascii="Arial" w:hAnsi="Arial" w:cs="Arial"/>
              </w:rPr>
              <w:t>: Prinsip dasar SEO, aplikasi SEO dalam tulisan</w:t>
            </w:r>
          </w:p>
        </w:tc>
        <w:tc>
          <w:tcPr>
            <w:tcW w:w="1030" w:type="dxa"/>
          </w:tcPr>
          <w:p w14:paraId="73ED4AA6" w14:textId="77777777" w:rsidR="00F536C3" w:rsidRPr="007F42E3" w:rsidRDefault="00F536C3" w:rsidP="00F536C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</w:tr>
      <w:tr w:rsidR="00F536C3" w:rsidRPr="007F42E3" w14:paraId="6C213790" w14:textId="77777777" w:rsidTr="005752FE">
        <w:trPr>
          <w:trHeight w:val="916"/>
        </w:trPr>
        <w:tc>
          <w:tcPr>
            <w:tcW w:w="856" w:type="dxa"/>
            <w:vAlign w:val="center"/>
          </w:tcPr>
          <w:p w14:paraId="23ECA3C9" w14:textId="157D9966" w:rsidR="00F536C3" w:rsidRDefault="000617AE" w:rsidP="00F536C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10</w:t>
            </w:r>
          </w:p>
        </w:tc>
        <w:tc>
          <w:tcPr>
            <w:tcW w:w="2639" w:type="dxa"/>
          </w:tcPr>
          <w:p w14:paraId="2C523C14" w14:textId="77777777" w:rsidR="00F536C3" w:rsidRDefault="000617AE" w:rsidP="00F536C3">
            <w:pPr>
              <w:spacing w:after="0" w:line="240" w:lineRule="auto"/>
              <w:rPr>
                <w:rFonts w:ascii="Arial" w:hAnsi="Arial" w:cs="Arial"/>
              </w:rPr>
            </w:pPr>
            <w:r w:rsidRPr="003F565C">
              <w:rPr>
                <w:rFonts w:ascii="Arial" w:hAnsi="Arial" w:cs="Arial"/>
                <w:b/>
              </w:rPr>
              <w:t>Kualifikasi jurnalis online</w:t>
            </w:r>
            <w:r>
              <w:rPr>
                <w:rFonts w:ascii="Arial" w:hAnsi="Arial" w:cs="Arial"/>
              </w:rPr>
              <w:t xml:space="preserve">; Kualifikasi Teknis, Kualifikasi nonteknis.  </w:t>
            </w:r>
          </w:p>
          <w:p w14:paraId="48541230" w14:textId="401B1A03" w:rsidR="000617AE" w:rsidRDefault="000617AE" w:rsidP="00F536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2373" w:type="dxa"/>
          </w:tcPr>
          <w:p w14:paraId="5C4A8FCE" w14:textId="0FCF5350" w:rsidR="00F536C3" w:rsidRDefault="00177BCA" w:rsidP="00F536C3">
            <w:pPr>
              <w:spacing w:after="0" w:line="240" w:lineRule="auto"/>
              <w:ind w:left="360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. </w:t>
            </w:r>
            <w:r w:rsidR="008A44D6">
              <w:rPr>
                <w:rFonts w:ascii="Arial" w:eastAsia="Adobe Fan Heiti Std B" w:hAnsi="Arial" w:cs="Arial"/>
                <w:sz w:val="18"/>
                <w:szCs w:val="18"/>
              </w:rPr>
              <w:t xml:space="preserve"> Ketepatan </w:t>
            </w:r>
            <w:r w:rsidR="008A44D6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 xml:space="preserve"> menjelaskan tentang Kualifikasi jurnalis online</w:t>
            </w:r>
          </w:p>
        </w:tc>
        <w:tc>
          <w:tcPr>
            <w:tcW w:w="2160" w:type="dxa"/>
          </w:tcPr>
          <w:p w14:paraId="337BBFE8" w14:textId="1FBBCF86" w:rsidR="00F536C3" w:rsidRPr="00102ED7" w:rsidRDefault="008A44D6" w:rsidP="00F536C3">
            <w:pPr>
              <w:spacing w:after="0" w:line="240" w:lineRule="auto"/>
              <w:rPr>
                <w:rFonts w:ascii="Arial" w:eastAsia="Adobe Fan Heiti Std B" w:hAnsi="Arial"/>
                <w:sz w:val="20"/>
                <w:szCs w:val="18"/>
              </w:rPr>
            </w:pPr>
            <w:r>
              <w:rPr>
                <w:rFonts w:ascii="Arial" w:eastAsia="Adobe Fan Heiti Std B" w:hAnsi="Arial"/>
                <w:sz w:val="20"/>
                <w:szCs w:val="18"/>
              </w:rPr>
              <w:t>Kemampuan menjelaskan tentang kualifikasi jurnalis online</w:t>
            </w:r>
          </w:p>
        </w:tc>
        <w:tc>
          <w:tcPr>
            <w:tcW w:w="2035" w:type="dxa"/>
          </w:tcPr>
          <w:p w14:paraId="7EB867C3" w14:textId="77777777" w:rsidR="008A44D6" w:rsidRPr="00737A4E" w:rsidRDefault="008A44D6" w:rsidP="008A44D6">
            <w:pPr>
              <w:spacing w:after="0" w:line="240" w:lineRule="auto"/>
              <w:rPr>
                <w:rFonts w:ascii="Arial" w:eastAsia="Adobe Fan Heiti Std B" w:hAnsi="Arial" w:cs="Arial"/>
              </w:rPr>
            </w:pPr>
            <w:r w:rsidRPr="00737A4E">
              <w:rPr>
                <w:rFonts w:ascii="Arial" w:eastAsia="Adobe Fan Heiti Std B" w:hAnsi="Arial" w:cs="Arial"/>
              </w:rPr>
              <w:t xml:space="preserve">Ceramah </w:t>
            </w:r>
          </w:p>
          <w:p w14:paraId="2D7DFA9A" w14:textId="03719F7A" w:rsidR="00177BCA" w:rsidRDefault="008A44D6" w:rsidP="008A44D6">
            <w:pPr>
              <w:spacing w:after="0" w:line="240" w:lineRule="auto"/>
              <w:jc w:val="both"/>
              <w:rPr>
                <w:rFonts w:ascii="Arial" w:eastAsia="Adobe Fan Heiti Std B" w:hAnsi="Arial"/>
                <w:sz w:val="20"/>
                <w:szCs w:val="18"/>
              </w:rPr>
            </w:pPr>
            <w:r w:rsidRPr="00737A4E">
              <w:rPr>
                <w:rFonts w:ascii="Arial" w:eastAsia="Adobe Fan Heiti Std B" w:hAnsi="Arial" w:cs="Arial"/>
              </w:rPr>
              <w:t>Diskusi kelompok</w:t>
            </w:r>
          </w:p>
        </w:tc>
        <w:tc>
          <w:tcPr>
            <w:tcW w:w="2195" w:type="dxa"/>
          </w:tcPr>
          <w:p w14:paraId="5503BF2F" w14:textId="77FAC40C" w:rsidR="00F536C3" w:rsidRDefault="008A44D6" w:rsidP="00F536C3">
            <w:pPr>
              <w:pStyle w:val="NoSpacing"/>
              <w:rPr>
                <w:rFonts w:ascii="Arial" w:hAnsi="Arial" w:cs="Arial"/>
              </w:rPr>
            </w:pPr>
            <w:r w:rsidRPr="003F565C">
              <w:rPr>
                <w:rFonts w:ascii="Arial" w:hAnsi="Arial" w:cs="Arial"/>
                <w:b/>
              </w:rPr>
              <w:t>Kualifikasi jurnalis online</w:t>
            </w:r>
            <w:r>
              <w:rPr>
                <w:rFonts w:ascii="Arial" w:hAnsi="Arial" w:cs="Arial"/>
              </w:rPr>
              <w:t xml:space="preserve">; Kualifikasi Teknis, Kualifikasi nonteknis.  </w:t>
            </w:r>
          </w:p>
        </w:tc>
        <w:tc>
          <w:tcPr>
            <w:tcW w:w="1030" w:type="dxa"/>
          </w:tcPr>
          <w:p w14:paraId="0BCA54BB" w14:textId="77777777" w:rsidR="00F536C3" w:rsidRPr="007F42E3" w:rsidRDefault="00F536C3" w:rsidP="00F536C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</w:tr>
      <w:tr w:rsidR="000617AE" w:rsidRPr="007F42E3" w14:paraId="5C772C43" w14:textId="77777777" w:rsidTr="005752FE">
        <w:trPr>
          <w:trHeight w:val="916"/>
        </w:trPr>
        <w:tc>
          <w:tcPr>
            <w:tcW w:w="856" w:type="dxa"/>
            <w:vAlign w:val="center"/>
          </w:tcPr>
          <w:p w14:paraId="6EE78CF6" w14:textId="40D43BAF" w:rsidR="000617AE" w:rsidRDefault="000617AE" w:rsidP="00F536C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11</w:t>
            </w:r>
          </w:p>
        </w:tc>
        <w:tc>
          <w:tcPr>
            <w:tcW w:w="2639" w:type="dxa"/>
          </w:tcPr>
          <w:p w14:paraId="4417AB09" w14:textId="62E9DD1B" w:rsidR="000617AE" w:rsidRPr="003F565C" w:rsidRDefault="000617AE" w:rsidP="00F536C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3F565C">
              <w:rPr>
                <w:rFonts w:ascii="Arial" w:hAnsi="Arial" w:cs="Arial"/>
                <w:b/>
              </w:rPr>
              <w:t>Teknik Liputan</w:t>
            </w:r>
            <w:r>
              <w:rPr>
                <w:rFonts w:ascii="Arial" w:hAnsi="Arial" w:cs="Arial"/>
                <w:b/>
              </w:rPr>
              <w:t xml:space="preserve">; </w:t>
            </w:r>
            <w:r>
              <w:rPr>
                <w:rFonts w:ascii="Arial" w:hAnsi="Arial" w:cs="Arial"/>
              </w:rPr>
              <w:t>Liputan langsung, wawancara khusus, studi pustaka.</w:t>
            </w:r>
          </w:p>
        </w:tc>
        <w:tc>
          <w:tcPr>
            <w:tcW w:w="2373" w:type="dxa"/>
          </w:tcPr>
          <w:p w14:paraId="5B0940E0" w14:textId="031508A6" w:rsidR="000617AE" w:rsidRDefault="008A44D6" w:rsidP="00F536C3">
            <w:pPr>
              <w:spacing w:after="0" w:line="240" w:lineRule="auto"/>
              <w:ind w:left="360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Ketepatan menjelaskan tentang jenis-jenins liputan </w:t>
            </w:r>
          </w:p>
        </w:tc>
        <w:tc>
          <w:tcPr>
            <w:tcW w:w="2160" w:type="dxa"/>
          </w:tcPr>
          <w:p w14:paraId="0D0AAB98" w14:textId="58F967EC" w:rsidR="000617AE" w:rsidRPr="00102ED7" w:rsidRDefault="008A44D6" w:rsidP="00F536C3">
            <w:pPr>
              <w:spacing w:after="0" w:line="240" w:lineRule="auto"/>
              <w:rPr>
                <w:rFonts w:ascii="Arial" w:eastAsia="Adobe Fan Heiti Std B" w:hAnsi="Arial"/>
                <w:sz w:val="20"/>
                <w:szCs w:val="18"/>
              </w:rPr>
            </w:pPr>
            <w:r>
              <w:rPr>
                <w:rFonts w:ascii="Arial" w:eastAsia="Adobe Fan Heiti Std B" w:hAnsi="Arial"/>
                <w:sz w:val="20"/>
                <w:szCs w:val="18"/>
              </w:rPr>
              <w:t xml:space="preserve">Kemampuan menjelaskan tentang jenis-jenis liputan. </w:t>
            </w:r>
            <w:bookmarkStart w:id="0" w:name="_GoBack"/>
            <w:bookmarkEnd w:id="0"/>
          </w:p>
        </w:tc>
        <w:tc>
          <w:tcPr>
            <w:tcW w:w="2035" w:type="dxa"/>
          </w:tcPr>
          <w:p w14:paraId="4D32972E" w14:textId="77777777" w:rsidR="008A44D6" w:rsidRPr="00737A4E" w:rsidRDefault="008A44D6" w:rsidP="008A44D6">
            <w:pPr>
              <w:spacing w:after="0" w:line="240" w:lineRule="auto"/>
              <w:rPr>
                <w:rFonts w:ascii="Arial" w:eastAsia="Adobe Fan Heiti Std B" w:hAnsi="Arial" w:cs="Arial"/>
              </w:rPr>
            </w:pPr>
            <w:r w:rsidRPr="00737A4E">
              <w:rPr>
                <w:rFonts w:ascii="Arial" w:eastAsia="Adobe Fan Heiti Std B" w:hAnsi="Arial" w:cs="Arial"/>
              </w:rPr>
              <w:t xml:space="preserve">Ceramah </w:t>
            </w:r>
          </w:p>
          <w:p w14:paraId="6D658E01" w14:textId="28DE99A0" w:rsidR="000617AE" w:rsidRDefault="008A44D6" w:rsidP="008A44D6">
            <w:pPr>
              <w:spacing w:after="0" w:line="240" w:lineRule="auto"/>
              <w:jc w:val="both"/>
              <w:rPr>
                <w:rFonts w:ascii="Arial" w:eastAsia="Adobe Fan Heiti Std B" w:hAnsi="Arial"/>
                <w:sz w:val="20"/>
                <w:szCs w:val="18"/>
              </w:rPr>
            </w:pPr>
            <w:r w:rsidRPr="00737A4E">
              <w:rPr>
                <w:rFonts w:ascii="Arial" w:eastAsia="Adobe Fan Heiti Std B" w:hAnsi="Arial" w:cs="Arial"/>
              </w:rPr>
              <w:t>Diskusi kelompok</w:t>
            </w:r>
          </w:p>
        </w:tc>
        <w:tc>
          <w:tcPr>
            <w:tcW w:w="2195" w:type="dxa"/>
          </w:tcPr>
          <w:p w14:paraId="6C05A782" w14:textId="2E509B1B" w:rsidR="000617AE" w:rsidRDefault="008A44D6" w:rsidP="00F536C3">
            <w:pPr>
              <w:pStyle w:val="NoSpacing"/>
              <w:rPr>
                <w:rFonts w:ascii="Arial" w:hAnsi="Arial" w:cs="Arial"/>
              </w:rPr>
            </w:pPr>
            <w:r w:rsidRPr="003F565C">
              <w:rPr>
                <w:rFonts w:ascii="Arial" w:hAnsi="Arial" w:cs="Arial"/>
                <w:b/>
              </w:rPr>
              <w:t>Teknik Liputan</w:t>
            </w:r>
            <w:r>
              <w:rPr>
                <w:rFonts w:ascii="Arial" w:hAnsi="Arial" w:cs="Arial"/>
                <w:b/>
              </w:rPr>
              <w:t xml:space="preserve">; </w:t>
            </w:r>
            <w:r>
              <w:rPr>
                <w:rFonts w:ascii="Arial" w:hAnsi="Arial" w:cs="Arial"/>
              </w:rPr>
              <w:t>Liputan langsung, wawancara khusus, studi pustaka.</w:t>
            </w:r>
          </w:p>
        </w:tc>
        <w:tc>
          <w:tcPr>
            <w:tcW w:w="1030" w:type="dxa"/>
          </w:tcPr>
          <w:p w14:paraId="2FF81CD7" w14:textId="77777777" w:rsidR="000617AE" w:rsidRPr="007F42E3" w:rsidRDefault="000617AE" w:rsidP="00F536C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</w:tr>
      <w:tr w:rsidR="00F536C3" w:rsidRPr="007F42E3" w14:paraId="71D2D18D" w14:textId="77777777" w:rsidTr="005752FE">
        <w:trPr>
          <w:trHeight w:val="916"/>
        </w:trPr>
        <w:tc>
          <w:tcPr>
            <w:tcW w:w="856" w:type="dxa"/>
            <w:vAlign w:val="center"/>
          </w:tcPr>
          <w:p w14:paraId="4025AB39" w14:textId="7D0F7840" w:rsidR="00F536C3" w:rsidRDefault="00177BCA" w:rsidP="00F536C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lastRenderedPageBreak/>
              <w:t>12</w:t>
            </w:r>
          </w:p>
        </w:tc>
        <w:tc>
          <w:tcPr>
            <w:tcW w:w="2639" w:type="dxa"/>
          </w:tcPr>
          <w:p w14:paraId="00268C64" w14:textId="3609EA65" w:rsidR="00F536C3" w:rsidRPr="00737A4E" w:rsidRDefault="00F536C3" w:rsidP="00F536C3">
            <w:pPr>
              <w:spacing w:after="0" w:line="240" w:lineRule="auto"/>
              <w:rPr>
                <w:rFonts w:ascii="Arial" w:eastAsia="Adobe Fan Heiti Std B" w:hAnsi="Arial" w:cs="Arial"/>
              </w:rPr>
            </w:pPr>
            <w:r w:rsidRPr="00737A4E">
              <w:rPr>
                <w:rFonts w:ascii="Arial" w:eastAsia="Times New Roman" w:hAnsi="Arial" w:cs="Arial"/>
                <w:lang w:val="en-AU"/>
              </w:rPr>
              <w:t>Mahasiswa memiliki kesempatan untuk memperluas wawasan dan mendapatkan pengalaman berinteraksi dengan tokoh di luar kampus yang memiliki keterkaitan dengan mata kuliah.</w:t>
            </w:r>
          </w:p>
        </w:tc>
        <w:tc>
          <w:tcPr>
            <w:tcW w:w="2373" w:type="dxa"/>
          </w:tcPr>
          <w:p w14:paraId="61E49445" w14:textId="77777777" w:rsidR="00F536C3" w:rsidRPr="00737A4E" w:rsidRDefault="00F536C3" w:rsidP="00F536C3">
            <w:pPr>
              <w:spacing w:after="0" w:line="240" w:lineRule="auto"/>
              <w:rPr>
                <w:rFonts w:ascii="Arial" w:eastAsia="Adobe Fan Heiti Std B" w:hAnsi="Arial" w:cs="Arial"/>
              </w:rPr>
            </w:pPr>
            <w:r w:rsidRPr="00737A4E">
              <w:rPr>
                <w:rFonts w:ascii="Arial" w:eastAsia="Adobe Fan Heiti Std B" w:hAnsi="Arial" w:cs="Arial"/>
              </w:rPr>
              <w:t>Kehadiran mahasiswa dalam program kunjungan media</w:t>
            </w:r>
          </w:p>
        </w:tc>
        <w:tc>
          <w:tcPr>
            <w:tcW w:w="2160" w:type="dxa"/>
          </w:tcPr>
          <w:p w14:paraId="191900E6" w14:textId="77777777" w:rsidR="00F536C3" w:rsidRPr="00737A4E" w:rsidRDefault="00F536C3" w:rsidP="00F536C3">
            <w:pPr>
              <w:spacing w:after="0" w:line="240" w:lineRule="auto"/>
              <w:rPr>
                <w:rFonts w:ascii="Arial" w:eastAsia="Adobe Fan Heiti Std B" w:hAnsi="Arial" w:cs="Arial"/>
              </w:rPr>
            </w:pPr>
            <w:r w:rsidRPr="00737A4E">
              <w:rPr>
                <w:rFonts w:ascii="Arial" w:eastAsia="Adobe Fan Heiti Std B" w:hAnsi="Arial" w:cs="Arial"/>
              </w:rPr>
              <w:t xml:space="preserve">- Reportase kunjungan dalam bentuk hard news dengan panjang maksimal 700 kata; memiliki kelengkapan 5 WH+IH; judul, teaser, dilengkapi </w:t>
            </w:r>
          </w:p>
          <w:p w14:paraId="6F4433A5" w14:textId="77777777" w:rsidR="00F536C3" w:rsidRPr="00737A4E" w:rsidRDefault="00F536C3" w:rsidP="00F536C3">
            <w:pPr>
              <w:spacing w:after="0" w:line="240" w:lineRule="auto"/>
              <w:rPr>
                <w:rFonts w:ascii="Arial" w:eastAsia="Adobe Fan Heiti Std B" w:hAnsi="Arial" w:cs="Arial"/>
              </w:rPr>
            </w:pPr>
            <w:r w:rsidRPr="00737A4E">
              <w:rPr>
                <w:rFonts w:ascii="Arial" w:eastAsia="Adobe Fan Heiti Std B" w:hAnsi="Arial" w:cs="Arial"/>
              </w:rPr>
              <w:t xml:space="preserve">1 foto pendukung. </w:t>
            </w:r>
          </w:p>
        </w:tc>
        <w:tc>
          <w:tcPr>
            <w:tcW w:w="2035" w:type="dxa"/>
          </w:tcPr>
          <w:p w14:paraId="267E34B5" w14:textId="77777777" w:rsidR="00F536C3" w:rsidRPr="00737A4E" w:rsidRDefault="00F536C3" w:rsidP="00F536C3">
            <w:pPr>
              <w:spacing w:after="0" w:line="240" w:lineRule="auto"/>
              <w:rPr>
                <w:rFonts w:ascii="Arial" w:eastAsia="Adobe Fan Heiti Std B" w:hAnsi="Arial" w:cs="Arial"/>
              </w:rPr>
            </w:pPr>
            <w:r w:rsidRPr="00737A4E">
              <w:rPr>
                <w:rFonts w:ascii="Arial" w:eastAsia="Adobe Fan Heiti Std B" w:hAnsi="Arial" w:cs="Arial"/>
              </w:rPr>
              <w:t xml:space="preserve">Sharing oleh Editor  in Chief pengelola media  </w:t>
            </w:r>
          </w:p>
        </w:tc>
        <w:tc>
          <w:tcPr>
            <w:tcW w:w="2195" w:type="dxa"/>
          </w:tcPr>
          <w:p w14:paraId="52B8CFA8" w14:textId="77777777" w:rsidR="00F536C3" w:rsidRPr="007F42E3" w:rsidRDefault="00F536C3" w:rsidP="00F536C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1030" w:type="dxa"/>
          </w:tcPr>
          <w:p w14:paraId="170339F3" w14:textId="77777777" w:rsidR="00F536C3" w:rsidRPr="007F42E3" w:rsidRDefault="00F536C3" w:rsidP="00F536C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</w:tr>
      <w:tr w:rsidR="00F536C3" w:rsidRPr="007F42E3" w14:paraId="77718AAC" w14:textId="77777777" w:rsidTr="005752FE">
        <w:trPr>
          <w:trHeight w:val="916"/>
        </w:trPr>
        <w:tc>
          <w:tcPr>
            <w:tcW w:w="856" w:type="dxa"/>
            <w:vAlign w:val="center"/>
          </w:tcPr>
          <w:p w14:paraId="3FBE09DB" w14:textId="72745BB5" w:rsidR="00F536C3" w:rsidRDefault="00177BCA" w:rsidP="00F536C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13</w:t>
            </w:r>
          </w:p>
        </w:tc>
        <w:tc>
          <w:tcPr>
            <w:tcW w:w="2639" w:type="dxa"/>
          </w:tcPr>
          <w:p w14:paraId="65989A5F" w14:textId="77777777" w:rsidR="00F536C3" w:rsidRPr="00737A4E" w:rsidRDefault="00F536C3" w:rsidP="00F536C3">
            <w:pPr>
              <w:spacing w:after="0" w:line="240" w:lineRule="auto"/>
              <w:rPr>
                <w:rFonts w:ascii="Arial" w:eastAsia="Adobe Fan Heiti Std B" w:hAnsi="Arial" w:cs="Arial"/>
              </w:rPr>
            </w:pPr>
            <w:r w:rsidRPr="00737A4E">
              <w:rPr>
                <w:rFonts w:ascii="Arial" w:eastAsia="Adobe Fan Heiti Std B" w:hAnsi="Arial" w:cs="Arial"/>
              </w:rPr>
              <w:t xml:space="preserve">Mahasiswa memahami </w:t>
            </w:r>
            <w:r w:rsidR="00177BCA" w:rsidRPr="00737A4E">
              <w:rPr>
                <w:rFonts w:ascii="Arial" w:eastAsia="Adobe Fan Heiti Std B" w:hAnsi="Arial" w:cs="Arial"/>
              </w:rPr>
              <w:t xml:space="preserve">prinsip dasar dalam perencanaan konten media digital. </w:t>
            </w:r>
          </w:p>
          <w:p w14:paraId="518C6A44" w14:textId="77777777" w:rsidR="00CA1364" w:rsidRPr="00737A4E" w:rsidRDefault="00CA1364" w:rsidP="00F536C3">
            <w:pPr>
              <w:spacing w:after="0" w:line="240" w:lineRule="auto"/>
              <w:rPr>
                <w:rFonts w:ascii="Arial" w:eastAsia="Adobe Fan Heiti Std B" w:hAnsi="Arial" w:cs="Arial"/>
              </w:rPr>
            </w:pPr>
          </w:p>
          <w:p w14:paraId="788CE54E" w14:textId="12D59A42" w:rsidR="00CA1364" w:rsidRPr="00737A4E" w:rsidRDefault="00CA1364" w:rsidP="00F536C3">
            <w:pPr>
              <w:spacing w:after="0" w:line="240" w:lineRule="auto"/>
              <w:rPr>
                <w:rFonts w:ascii="Arial" w:eastAsia="Times New Roman" w:hAnsi="Arial" w:cs="Arial"/>
                <w:lang w:val="en-AU"/>
              </w:rPr>
            </w:pPr>
          </w:p>
        </w:tc>
        <w:tc>
          <w:tcPr>
            <w:tcW w:w="2373" w:type="dxa"/>
          </w:tcPr>
          <w:p w14:paraId="5045DDDE" w14:textId="14009F2E" w:rsidR="00F536C3" w:rsidRPr="00737A4E" w:rsidRDefault="00177BCA" w:rsidP="00F536C3">
            <w:pPr>
              <w:spacing w:after="0" w:line="240" w:lineRule="auto"/>
              <w:rPr>
                <w:rFonts w:ascii="Arial" w:eastAsia="Adobe Fan Heiti Std B" w:hAnsi="Arial" w:cs="Arial"/>
              </w:rPr>
            </w:pPr>
            <w:r w:rsidRPr="00737A4E">
              <w:rPr>
                <w:rFonts w:ascii="Arial" w:eastAsia="Adobe Fan Heiti Std B" w:hAnsi="Arial" w:cs="Arial"/>
              </w:rPr>
              <w:t xml:space="preserve">Ketepatan menjelaskan prinsip dasar perencanaan konten media digital </w:t>
            </w:r>
          </w:p>
        </w:tc>
        <w:tc>
          <w:tcPr>
            <w:tcW w:w="2160" w:type="dxa"/>
          </w:tcPr>
          <w:p w14:paraId="235D634B" w14:textId="2F4D3701" w:rsidR="00F536C3" w:rsidRPr="00737A4E" w:rsidRDefault="00F536C3" w:rsidP="00CA1364">
            <w:pPr>
              <w:spacing w:after="0" w:line="240" w:lineRule="auto"/>
              <w:rPr>
                <w:rFonts w:ascii="Arial" w:eastAsia="Adobe Fan Heiti Std B" w:hAnsi="Arial" w:cs="Arial"/>
              </w:rPr>
            </w:pPr>
            <w:r w:rsidRPr="00737A4E">
              <w:rPr>
                <w:rFonts w:ascii="Arial" w:eastAsia="Adobe Fan Heiti Std B" w:hAnsi="Arial" w:cs="Arial"/>
              </w:rPr>
              <w:t xml:space="preserve">Kemampuan menjelaskan </w:t>
            </w:r>
            <w:r w:rsidR="00177BCA" w:rsidRPr="00737A4E">
              <w:rPr>
                <w:rFonts w:ascii="Arial" w:eastAsia="Adobe Fan Heiti Std B" w:hAnsi="Arial" w:cs="Arial"/>
              </w:rPr>
              <w:t xml:space="preserve">prinsip dasar perencanaan konten </w:t>
            </w:r>
            <w:r w:rsidR="00CA1364" w:rsidRPr="00737A4E">
              <w:rPr>
                <w:rFonts w:ascii="Arial" w:eastAsia="Adobe Fan Heiti Std B" w:hAnsi="Arial" w:cs="Arial"/>
              </w:rPr>
              <w:t xml:space="preserve">media digital. </w:t>
            </w:r>
          </w:p>
        </w:tc>
        <w:tc>
          <w:tcPr>
            <w:tcW w:w="2035" w:type="dxa"/>
            <w:vAlign w:val="center"/>
          </w:tcPr>
          <w:p w14:paraId="50B6FF53" w14:textId="77777777" w:rsidR="00F536C3" w:rsidRPr="00737A4E" w:rsidRDefault="00F536C3" w:rsidP="00F536C3">
            <w:pPr>
              <w:spacing w:after="0" w:line="240" w:lineRule="auto"/>
              <w:jc w:val="both"/>
              <w:rPr>
                <w:rFonts w:ascii="Arial" w:eastAsia="Adobe Fan Heiti Std B" w:hAnsi="Arial" w:cs="Arial"/>
              </w:rPr>
            </w:pPr>
            <w:r w:rsidRPr="00737A4E">
              <w:rPr>
                <w:rFonts w:ascii="Arial" w:eastAsia="Adobe Fan Heiti Std B" w:hAnsi="Arial" w:cs="Arial"/>
              </w:rPr>
              <w:t>Ceramah</w:t>
            </w:r>
          </w:p>
          <w:p w14:paraId="4043E76C" w14:textId="77777777" w:rsidR="00F536C3" w:rsidRPr="00737A4E" w:rsidRDefault="00F536C3" w:rsidP="00F536C3">
            <w:pPr>
              <w:spacing w:after="0" w:line="240" w:lineRule="auto"/>
              <w:jc w:val="both"/>
              <w:rPr>
                <w:rFonts w:ascii="Arial" w:eastAsia="Adobe Fan Heiti Std B" w:hAnsi="Arial" w:cs="Arial"/>
              </w:rPr>
            </w:pPr>
            <w:r w:rsidRPr="00737A4E">
              <w:rPr>
                <w:rFonts w:ascii="Arial" w:eastAsia="Adobe Fan Heiti Std B" w:hAnsi="Arial" w:cs="Arial"/>
              </w:rPr>
              <w:t xml:space="preserve">Diskusi kelompok </w:t>
            </w:r>
          </w:p>
          <w:p w14:paraId="176DED25" w14:textId="0811EDB5" w:rsidR="00CA1364" w:rsidRPr="00737A4E" w:rsidRDefault="00CA1364" w:rsidP="00F536C3">
            <w:pPr>
              <w:spacing w:after="0" w:line="240" w:lineRule="auto"/>
              <w:jc w:val="both"/>
              <w:rPr>
                <w:rFonts w:ascii="Arial" w:eastAsia="Adobe Fan Heiti Std B" w:hAnsi="Arial" w:cs="Arial"/>
              </w:rPr>
            </w:pPr>
            <w:r w:rsidRPr="00737A4E">
              <w:rPr>
                <w:rFonts w:ascii="Arial" w:eastAsia="Adobe Fan Heiti Std B" w:hAnsi="Arial" w:cs="Arial"/>
              </w:rPr>
              <w:t xml:space="preserve">Latihan </w:t>
            </w:r>
          </w:p>
        </w:tc>
        <w:tc>
          <w:tcPr>
            <w:tcW w:w="2195" w:type="dxa"/>
          </w:tcPr>
          <w:p w14:paraId="0729FA17" w14:textId="47216E41" w:rsidR="00F536C3" w:rsidRDefault="008A44D6" w:rsidP="00F536C3">
            <w:pPr>
              <w:spacing w:after="0" w:line="240" w:lineRule="auto"/>
              <w:rPr>
                <w:rFonts w:ascii="Arial" w:eastAsia="Adobe Fan Heiti Std B" w:hAnsi="Arial"/>
                <w:sz w:val="20"/>
                <w:szCs w:val="18"/>
              </w:rPr>
            </w:pPr>
            <w:r w:rsidRPr="00A668A3">
              <w:rPr>
                <w:rFonts w:ascii="Arial" w:hAnsi="Arial" w:cs="Arial"/>
                <w:b/>
              </w:rPr>
              <w:t>Perencanaan konten</w:t>
            </w:r>
            <w:r>
              <w:rPr>
                <w:rFonts w:ascii="Arial" w:hAnsi="Arial" w:cs="Arial"/>
              </w:rPr>
              <w:t>; Harian, Mingguan, Bulanan.</w:t>
            </w:r>
          </w:p>
        </w:tc>
        <w:tc>
          <w:tcPr>
            <w:tcW w:w="1030" w:type="dxa"/>
          </w:tcPr>
          <w:p w14:paraId="706BED0A" w14:textId="77777777" w:rsidR="00F536C3" w:rsidRPr="007F42E3" w:rsidRDefault="00F536C3" w:rsidP="00F536C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</w:tr>
      <w:tr w:rsidR="00F536C3" w:rsidRPr="007F42E3" w14:paraId="4D8A87D5" w14:textId="77777777" w:rsidTr="005752FE">
        <w:trPr>
          <w:trHeight w:val="916"/>
        </w:trPr>
        <w:tc>
          <w:tcPr>
            <w:tcW w:w="856" w:type="dxa"/>
            <w:vAlign w:val="center"/>
          </w:tcPr>
          <w:p w14:paraId="59E1D401" w14:textId="5C612C97" w:rsidR="00F536C3" w:rsidRDefault="00177BCA" w:rsidP="00F536C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14</w:t>
            </w:r>
          </w:p>
        </w:tc>
        <w:tc>
          <w:tcPr>
            <w:tcW w:w="2639" w:type="dxa"/>
          </w:tcPr>
          <w:p w14:paraId="6532AADE" w14:textId="77777777" w:rsidR="00F536C3" w:rsidRPr="00737A4E" w:rsidRDefault="00177BCA" w:rsidP="00CA1364">
            <w:pPr>
              <w:spacing w:after="0" w:line="240" w:lineRule="auto"/>
              <w:rPr>
                <w:rFonts w:ascii="Arial" w:eastAsia="Times New Roman" w:hAnsi="Arial" w:cs="Arial"/>
                <w:lang w:val="en-AU"/>
              </w:rPr>
            </w:pPr>
            <w:r w:rsidRPr="00737A4E">
              <w:rPr>
                <w:rFonts w:ascii="Arial" w:eastAsia="Times New Roman" w:hAnsi="Arial" w:cs="Arial"/>
                <w:lang w:val="en-AU"/>
              </w:rPr>
              <w:t xml:space="preserve">Mahasiswa </w:t>
            </w:r>
            <w:r w:rsidR="000617AE" w:rsidRPr="00737A4E">
              <w:rPr>
                <w:rFonts w:ascii="Arial" w:eastAsia="Times New Roman" w:hAnsi="Arial" w:cs="Arial"/>
                <w:lang w:val="en-AU"/>
              </w:rPr>
              <w:t xml:space="preserve">mampu menjelaskan peran </w:t>
            </w:r>
            <w:r w:rsidRPr="00737A4E">
              <w:rPr>
                <w:rFonts w:ascii="Arial" w:eastAsia="Times New Roman" w:hAnsi="Arial" w:cs="Arial"/>
                <w:lang w:val="en-AU"/>
              </w:rPr>
              <w:t>Jurnalisme Warga</w:t>
            </w:r>
            <w:r w:rsidR="00CA1364" w:rsidRPr="00737A4E">
              <w:rPr>
                <w:rFonts w:ascii="Arial" w:eastAsia="Times New Roman" w:hAnsi="Arial" w:cs="Arial"/>
                <w:lang w:val="en-AU"/>
              </w:rPr>
              <w:t xml:space="preserve"> dan media sosial dalam kegiatan </w:t>
            </w:r>
            <w:r w:rsidRPr="00737A4E">
              <w:rPr>
                <w:rFonts w:ascii="Arial" w:eastAsia="Times New Roman" w:hAnsi="Arial" w:cs="Arial"/>
                <w:lang w:val="en-AU"/>
              </w:rPr>
              <w:t xml:space="preserve">jurnalistik online </w:t>
            </w:r>
          </w:p>
          <w:p w14:paraId="478F1D61" w14:textId="0CB6488D" w:rsidR="00CA1364" w:rsidRPr="00737A4E" w:rsidRDefault="00CA1364" w:rsidP="00CA1364">
            <w:pPr>
              <w:spacing w:after="0" w:line="240" w:lineRule="auto"/>
              <w:rPr>
                <w:rFonts w:ascii="Arial" w:eastAsia="Times New Roman" w:hAnsi="Arial" w:cs="Arial"/>
                <w:lang w:val="en-AU"/>
              </w:rPr>
            </w:pPr>
          </w:p>
        </w:tc>
        <w:tc>
          <w:tcPr>
            <w:tcW w:w="2373" w:type="dxa"/>
          </w:tcPr>
          <w:p w14:paraId="5866E51C" w14:textId="0193590C" w:rsidR="00F536C3" w:rsidRPr="00737A4E" w:rsidRDefault="00177BCA" w:rsidP="00F536C3">
            <w:pPr>
              <w:spacing w:after="0" w:line="240" w:lineRule="auto"/>
              <w:rPr>
                <w:rFonts w:ascii="Arial" w:eastAsia="Adobe Fan Heiti Std B" w:hAnsi="Arial" w:cs="Arial"/>
              </w:rPr>
            </w:pPr>
            <w:r w:rsidRPr="00737A4E">
              <w:rPr>
                <w:rFonts w:ascii="Arial" w:eastAsia="Adobe Fan Heiti Std B" w:hAnsi="Arial" w:cs="Arial"/>
              </w:rPr>
              <w:t xml:space="preserve">Ketepatan menjeleskan </w:t>
            </w:r>
            <w:r w:rsidR="00CA1364" w:rsidRPr="00737A4E">
              <w:rPr>
                <w:rFonts w:ascii="Arial" w:eastAsia="Times New Roman" w:hAnsi="Arial" w:cs="Arial"/>
                <w:lang w:val="en-AU"/>
              </w:rPr>
              <w:t xml:space="preserve"> peran Jurnalisme Warga dan media sosial dalam kegiatan jurnalistik online</w:t>
            </w:r>
          </w:p>
        </w:tc>
        <w:tc>
          <w:tcPr>
            <w:tcW w:w="2160" w:type="dxa"/>
          </w:tcPr>
          <w:p w14:paraId="7E7038F6" w14:textId="4078611F" w:rsidR="00F536C3" w:rsidRPr="00737A4E" w:rsidRDefault="00F536C3" w:rsidP="00DB7F02">
            <w:pPr>
              <w:spacing w:after="0" w:line="240" w:lineRule="auto"/>
              <w:rPr>
                <w:rFonts w:ascii="Arial" w:eastAsia="Adobe Fan Heiti Std B" w:hAnsi="Arial" w:cs="Arial"/>
              </w:rPr>
            </w:pPr>
            <w:r w:rsidRPr="00737A4E">
              <w:rPr>
                <w:rFonts w:ascii="Arial" w:eastAsia="Adobe Fan Heiti Std B" w:hAnsi="Arial" w:cs="Arial"/>
              </w:rPr>
              <w:t>Kemampuan men</w:t>
            </w:r>
            <w:r w:rsidR="00177BCA" w:rsidRPr="00737A4E">
              <w:rPr>
                <w:rFonts w:ascii="Arial" w:eastAsia="Adobe Fan Heiti Std B" w:hAnsi="Arial" w:cs="Arial"/>
              </w:rPr>
              <w:t xml:space="preserve">jelaskan </w:t>
            </w:r>
            <w:r w:rsidR="00CA1364" w:rsidRPr="00737A4E">
              <w:rPr>
                <w:rFonts w:ascii="Arial" w:eastAsia="Times New Roman" w:hAnsi="Arial" w:cs="Arial"/>
                <w:lang w:val="en-AU"/>
              </w:rPr>
              <w:t xml:space="preserve"> peran Jurnalisme Warga dan media sosial dalam kegiatan jurnalistik online</w:t>
            </w:r>
          </w:p>
        </w:tc>
        <w:tc>
          <w:tcPr>
            <w:tcW w:w="2035" w:type="dxa"/>
          </w:tcPr>
          <w:p w14:paraId="06BA9343" w14:textId="77777777" w:rsidR="00F536C3" w:rsidRPr="00737A4E" w:rsidRDefault="00DB7F02" w:rsidP="00F536C3">
            <w:pPr>
              <w:spacing w:after="0" w:line="240" w:lineRule="auto"/>
              <w:rPr>
                <w:rFonts w:ascii="Arial" w:eastAsia="Adobe Fan Heiti Std B" w:hAnsi="Arial" w:cs="Arial"/>
              </w:rPr>
            </w:pPr>
            <w:r w:rsidRPr="00737A4E">
              <w:rPr>
                <w:rFonts w:ascii="Arial" w:eastAsia="Adobe Fan Heiti Std B" w:hAnsi="Arial" w:cs="Arial"/>
              </w:rPr>
              <w:t xml:space="preserve">Ceramah </w:t>
            </w:r>
          </w:p>
          <w:p w14:paraId="324634BF" w14:textId="06CBF43D" w:rsidR="00DB7F02" w:rsidRPr="00737A4E" w:rsidRDefault="00DB7F02" w:rsidP="00F536C3">
            <w:pPr>
              <w:spacing w:after="0" w:line="240" w:lineRule="auto"/>
              <w:rPr>
                <w:rFonts w:ascii="Arial" w:eastAsia="Adobe Fan Heiti Std B" w:hAnsi="Arial" w:cs="Arial"/>
              </w:rPr>
            </w:pPr>
            <w:r w:rsidRPr="00737A4E">
              <w:rPr>
                <w:rFonts w:ascii="Arial" w:eastAsia="Adobe Fan Heiti Std B" w:hAnsi="Arial" w:cs="Arial"/>
              </w:rPr>
              <w:t>Diskusi kelompok</w:t>
            </w:r>
          </w:p>
        </w:tc>
        <w:tc>
          <w:tcPr>
            <w:tcW w:w="2195" w:type="dxa"/>
          </w:tcPr>
          <w:p w14:paraId="4A625522" w14:textId="59658321" w:rsidR="00F536C3" w:rsidRPr="00DB7F02" w:rsidRDefault="00F536C3" w:rsidP="00DB7F02">
            <w:pPr>
              <w:spacing w:after="0" w:line="240" w:lineRule="auto"/>
              <w:ind w:left="304"/>
              <w:jc w:val="both"/>
              <w:rPr>
                <w:rFonts w:ascii="Arial" w:eastAsia="Adobe Fan Heiti Std B" w:hAnsi="Arial"/>
                <w:sz w:val="20"/>
                <w:szCs w:val="18"/>
              </w:rPr>
            </w:pPr>
          </w:p>
          <w:p w14:paraId="3968D9B6" w14:textId="5B87614C" w:rsidR="00F536C3" w:rsidRDefault="008A44D6" w:rsidP="00F536C3">
            <w:pPr>
              <w:spacing w:after="0" w:line="240" w:lineRule="auto"/>
              <w:rPr>
                <w:rFonts w:ascii="Arial" w:eastAsia="Adobe Fan Heiti Std B" w:hAnsi="Arial"/>
                <w:sz w:val="20"/>
                <w:szCs w:val="18"/>
              </w:rPr>
            </w:pPr>
            <w:r w:rsidRPr="00A668A3">
              <w:rPr>
                <w:rFonts w:ascii="Arial" w:hAnsi="Arial" w:cs="Arial"/>
                <w:b/>
              </w:rPr>
              <w:t>Media Sosial dan Jurnalisme Warga</w:t>
            </w:r>
            <w:r>
              <w:rPr>
                <w:rFonts w:ascii="Arial" w:hAnsi="Arial" w:cs="Arial"/>
              </w:rPr>
              <w:t>: mobile journalism, blog, vlog</w:t>
            </w:r>
          </w:p>
        </w:tc>
        <w:tc>
          <w:tcPr>
            <w:tcW w:w="1030" w:type="dxa"/>
          </w:tcPr>
          <w:p w14:paraId="0674E53A" w14:textId="77777777" w:rsidR="00F536C3" w:rsidRPr="007F42E3" w:rsidRDefault="00F536C3" w:rsidP="00F536C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</w:tr>
      <w:tr w:rsidR="00CA1364" w:rsidRPr="007F42E3" w14:paraId="611B94BD" w14:textId="77777777" w:rsidTr="005752FE">
        <w:trPr>
          <w:trHeight w:val="916"/>
        </w:trPr>
        <w:tc>
          <w:tcPr>
            <w:tcW w:w="856" w:type="dxa"/>
            <w:vAlign w:val="center"/>
          </w:tcPr>
          <w:p w14:paraId="093C8B47" w14:textId="7A260626" w:rsidR="00CA1364" w:rsidRDefault="00CA1364" w:rsidP="00F536C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15</w:t>
            </w:r>
          </w:p>
        </w:tc>
        <w:tc>
          <w:tcPr>
            <w:tcW w:w="2639" w:type="dxa"/>
          </w:tcPr>
          <w:p w14:paraId="1FC6EACD" w14:textId="4F785892" w:rsidR="00CA1364" w:rsidRDefault="00CA1364" w:rsidP="00CA1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AU"/>
              </w:rPr>
              <w:t xml:space="preserve">Mahasiswa mampu menjelaskan tentang kode etik media online, menunjukkan contoh-contoh berita hoax dan click bait. </w:t>
            </w:r>
          </w:p>
          <w:p w14:paraId="72B7E806" w14:textId="77777777" w:rsidR="00CA1364" w:rsidRDefault="00CA1364" w:rsidP="00CA1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2373" w:type="dxa"/>
          </w:tcPr>
          <w:p w14:paraId="587D48C0" w14:textId="5522457E" w:rsidR="00CA1364" w:rsidRDefault="00CA1364" w:rsidP="00CA1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AU"/>
              </w:rPr>
              <w:t xml:space="preserve">Ketepatan menjelaskan tentang kode etik media online, menunjukkan contoh-contoh berita hoax dan click bait. </w:t>
            </w:r>
          </w:p>
          <w:p w14:paraId="144D2817" w14:textId="77777777" w:rsidR="00CA1364" w:rsidRDefault="00CA1364" w:rsidP="00F536C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2160" w:type="dxa"/>
          </w:tcPr>
          <w:p w14:paraId="5D125055" w14:textId="22A0AB97" w:rsidR="00CA1364" w:rsidRDefault="00CA1364" w:rsidP="00CA1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  <w:r>
              <w:rPr>
                <w:rFonts w:ascii="Arial" w:eastAsia="Adobe Fan Heiti Std B" w:hAnsi="Arial"/>
                <w:sz w:val="20"/>
                <w:szCs w:val="18"/>
              </w:rPr>
              <w:t xml:space="preserve">Kemampuan </w:t>
            </w:r>
            <w:r>
              <w:rPr>
                <w:rFonts w:ascii="Arial" w:eastAsia="Times New Roman" w:hAnsi="Arial" w:cs="Arial"/>
                <w:sz w:val="20"/>
                <w:szCs w:val="20"/>
                <w:lang w:val="en-AU"/>
              </w:rPr>
              <w:t xml:space="preserve"> menjelaskan tentang kode etik media online, menunjukkan contoh-contoh berita hoax dan click bait. </w:t>
            </w:r>
          </w:p>
          <w:p w14:paraId="6F07C236" w14:textId="1ED0CFE9" w:rsidR="00CA1364" w:rsidRDefault="00CA1364" w:rsidP="00DB7F02">
            <w:pPr>
              <w:spacing w:after="0" w:line="240" w:lineRule="auto"/>
              <w:rPr>
                <w:rFonts w:ascii="Arial" w:eastAsia="Adobe Fan Heiti Std B" w:hAnsi="Arial"/>
                <w:sz w:val="20"/>
                <w:szCs w:val="18"/>
              </w:rPr>
            </w:pPr>
          </w:p>
        </w:tc>
        <w:tc>
          <w:tcPr>
            <w:tcW w:w="2035" w:type="dxa"/>
          </w:tcPr>
          <w:p w14:paraId="2788FAEB" w14:textId="77777777" w:rsidR="008A44D6" w:rsidRPr="00737A4E" w:rsidRDefault="008A44D6" w:rsidP="008A44D6">
            <w:pPr>
              <w:spacing w:after="0" w:line="240" w:lineRule="auto"/>
              <w:rPr>
                <w:rFonts w:ascii="Arial" w:eastAsia="Adobe Fan Heiti Std B" w:hAnsi="Arial" w:cs="Arial"/>
              </w:rPr>
            </w:pPr>
            <w:r w:rsidRPr="00737A4E">
              <w:rPr>
                <w:rFonts w:ascii="Arial" w:eastAsia="Adobe Fan Heiti Std B" w:hAnsi="Arial" w:cs="Arial"/>
              </w:rPr>
              <w:t xml:space="preserve">Ceramah </w:t>
            </w:r>
          </w:p>
          <w:p w14:paraId="17B272E0" w14:textId="4D0ED5F3" w:rsidR="00CA1364" w:rsidRDefault="008A44D6" w:rsidP="008A44D6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737A4E">
              <w:rPr>
                <w:rFonts w:ascii="Arial" w:eastAsia="Adobe Fan Heiti Std B" w:hAnsi="Arial" w:cs="Arial"/>
              </w:rPr>
              <w:t>Diskusi kelompok</w:t>
            </w:r>
          </w:p>
        </w:tc>
        <w:tc>
          <w:tcPr>
            <w:tcW w:w="2195" w:type="dxa"/>
          </w:tcPr>
          <w:p w14:paraId="33EDCC86" w14:textId="33C11E8A" w:rsidR="00CA1364" w:rsidRPr="00DB7F02" w:rsidRDefault="008A44D6" w:rsidP="00DB7F02">
            <w:pPr>
              <w:spacing w:after="0" w:line="240" w:lineRule="auto"/>
              <w:ind w:left="304"/>
              <w:jc w:val="both"/>
              <w:rPr>
                <w:rFonts w:ascii="Arial" w:eastAsia="Adobe Fan Heiti Std B" w:hAnsi="Arial"/>
                <w:sz w:val="20"/>
                <w:szCs w:val="18"/>
              </w:rPr>
            </w:pPr>
            <w:r w:rsidRPr="000617AE">
              <w:rPr>
                <w:rFonts w:ascii="Arial" w:hAnsi="Arial" w:cs="Arial"/>
                <w:b/>
              </w:rPr>
              <w:t>Kode Etik Jurnalisme Online</w:t>
            </w:r>
            <w:r>
              <w:rPr>
                <w:rFonts w:ascii="Arial" w:hAnsi="Arial" w:cs="Arial"/>
              </w:rPr>
              <w:t>; Pedoman Pemberitaan Media Siber, Hoax &amp; Click Bait.</w:t>
            </w:r>
          </w:p>
        </w:tc>
        <w:tc>
          <w:tcPr>
            <w:tcW w:w="1030" w:type="dxa"/>
          </w:tcPr>
          <w:p w14:paraId="44CBFFA7" w14:textId="77777777" w:rsidR="00CA1364" w:rsidRPr="007F42E3" w:rsidRDefault="00CA1364" w:rsidP="00F536C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</w:tr>
      <w:tr w:rsidR="00DB7F02" w:rsidRPr="007F42E3" w14:paraId="4F1AA2F1" w14:textId="77777777" w:rsidTr="00F316A4">
        <w:trPr>
          <w:trHeight w:val="916"/>
        </w:trPr>
        <w:tc>
          <w:tcPr>
            <w:tcW w:w="856" w:type="dxa"/>
            <w:vAlign w:val="center"/>
          </w:tcPr>
          <w:p w14:paraId="5689E532" w14:textId="1C362E3D" w:rsidR="00DB7F02" w:rsidRDefault="00CA1364" w:rsidP="00F536C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lastRenderedPageBreak/>
              <w:t>16</w:t>
            </w:r>
          </w:p>
        </w:tc>
        <w:tc>
          <w:tcPr>
            <w:tcW w:w="2639" w:type="dxa"/>
          </w:tcPr>
          <w:p w14:paraId="0D5DD4CF" w14:textId="77777777" w:rsidR="00DB7F02" w:rsidRDefault="00DB7F02" w:rsidP="00DB7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</w:p>
          <w:p w14:paraId="032AA1CF" w14:textId="5724BBD1" w:rsidR="00DB7F02" w:rsidRDefault="00DB7F02" w:rsidP="00DB7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UAS</w:t>
            </w:r>
          </w:p>
        </w:tc>
        <w:tc>
          <w:tcPr>
            <w:tcW w:w="9793" w:type="dxa"/>
            <w:gridSpan w:val="5"/>
          </w:tcPr>
          <w:p w14:paraId="217FC4BA" w14:textId="77777777" w:rsidR="00DB7F02" w:rsidRDefault="00DB7F02" w:rsidP="00F536C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  <w:p w14:paraId="627C2169" w14:textId="48EB0E16" w:rsidR="00DB7F02" w:rsidRPr="007F42E3" w:rsidRDefault="00CA1364" w:rsidP="00F536C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MEMBUAT </w:t>
            </w:r>
            <w:r w:rsidR="00DB7F02">
              <w:rPr>
                <w:rFonts w:ascii="Arial" w:eastAsia="Adobe Fan Heiti Std B" w:hAnsi="Arial" w:cs="Arial"/>
                <w:sz w:val="18"/>
                <w:szCs w:val="18"/>
              </w:rPr>
              <w:t>CONTENT PLAN</w:t>
            </w:r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INDIVIDUAL UNTUK MEDIA KAMPUS </w:t>
            </w:r>
          </w:p>
        </w:tc>
      </w:tr>
    </w:tbl>
    <w:p w14:paraId="31D51954" w14:textId="7C27D8CA" w:rsidR="000377A7" w:rsidRDefault="005752FE" w:rsidP="00020842">
      <w:p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br w:type="textWrapping" w:clear="all"/>
      </w:r>
    </w:p>
    <w:p w14:paraId="57397F22" w14:textId="77777777" w:rsidR="00EC59FD" w:rsidRDefault="00EC59FD" w:rsidP="00020842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14:paraId="53CF3077" w14:textId="77777777" w:rsidR="00EC59FD" w:rsidRDefault="00EC59FD" w:rsidP="00020842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14:paraId="4E831B66" w14:textId="77777777" w:rsidR="00EC59FD" w:rsidRDefault="00EC59FD" w:rsidP="00EC59FD">
      <w:pPr>
        <w:pStyle w:val="NoSpacing"/>
        <w:spacing w:line="360" w:lineRule="auto"/>
        <w:rPr>
          <w:rFonts w:ascii="Cambria" w:hAnsi="Cambria"/>
        </w:rPr>
      </w:pPr>
    </w:p>
    <w:p w14:paraId="16BEED8D" w14:textId="77777777" w:rsidR="00A21FCD" w:rsidRDefault="00A21FCD" w:rsidP="00EC59FD">
      <w:pPr>
        <w:pStyle w:val="NoSpacing"/>
        <w:spacing w:line="360" w:lineRule="auto"/>
        <w:rPr>
          <w:rFonts w:ascii="Cambria" w:hAnsi="Cambria"/>
        </w:rPr>
      </w:pPr>
    </w:p>
    <w:p w14:paraId="35ABF75D" w14:textId="77777777" w:rsidR="00A21FCD" w:rsidRDefault="00A21FCD" w:rsidP="00EC59FD">
      <w:pPr>
        <w:pStyle w:val="NoSpacing"/>
        <w:spacing w:line="360" w:lineRule="auto"/>
        <w:rPr>
          <w:rFonts w:ascii="Cambria" w:hAnsi="Cambria"/>
        </w:rPr>
      </w:pPr>
    </w:p>
    <w:p w14:paraId="213D8D05" w14:textId="77777777" w:rsidR="00A21FCD" w:rsidRDefault="00A21FCD" w:rsidP="00EC59FD">
      <w:pPr>
        <w:pStyle w:val="NoSpacing"/>
        <w:spacing w:line="360" w:lineRule="auto"/>
        <w:rPr>
          <w:rFonts w:ascii="Cambria" w:hAnsi="Cambria"/>
        </w:rPr>
      </w:pPr>
    </w:p>
    <w:p w14:paraId="5157B150" w14:textId="77777777" w:rsidR="00A21FCD" w:rsidRDefault="00A21FCD" w:rsidP="00EC59FD">
      <w:pPr>
        <w:pStyle w:val="NoSpacing"/>
        <w:spacing w:line="360" w:lineRule="auto"/>
        <w:rPr>
          <w:rFonts w:ascii="Cambria" w:hAnsi="Cambria"/>
        </w:rPr>
      </w:pPr>
    </w:p>
    <w:p w14:paraId="2C3A2241" w14:textId="77777777" w:rsidR="00A21FCD" w:rsidRDefault="00A21FCD" w:rsidP="00EC59FD">
      <w:pPr>
        <w:pStyle w:val="NoSpacing"/>
        <w:spacing w:line="360" w:lineRule="auto"/>
        <w:rPr>
          <w:rFonts w:ascii="Cambria" w:hAnsi="Cambria"/>
        </w:rPr>
        <w:sectPr w:rsidR="00A21FCD" w:rsidSect="00A21FCD">
          <w:pgSz w:w="15840" w:h="12240" w:orient="landscape"/>
          <w:pgMar w:top="72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10026" w:type="dxa"/>
        <w:tblLook w:val="04A0" w:firstRow="1" w:lastRow="0" w:firstColumn="1" w:lastColumn="0" w:noHBand="0" w:noVBand="1"/>
      </w:tblPr>
      <w:tblGrid>
        <w:gridCol w:w="1998"/>
        <w:gridCol w:w="3015"/>
        <w:gridCol w:w="1305"/>
        <w:gridCol w:w="666"/>
        <w:gridCol w:w="882"/>
        <w:gridCol w:w="1440"/>
        <w:gridCol w:w="720"/>
      </w:tblGrid>
      <w:tr w:rsidR="00873FCD" w:rsidRPr="00A21FCD" w14:paraId="772D603F" w14:textId="77777777" w:rsidTr="00873FCD">
        <w:trPr>
          <w:trHeight w:val="629"/>
          <w:tblHeader/>
        </w:trPr>
        <w:tc>
          <w:tcPr>
            <w:tcW w:w="10026" w:type="dxa"/>
            <w:gridSpan w:val="7"/>
            <w:shd w:val="clear" w:color="auto" w:fill="7F7F7F" w:themeFill="text1" w:themeFillTint="80"/>
            <w:vAlign w:val="center"/>
          </w:tcPr>
          <w:p w14:paraId="313C73A5" w14:textId="77777777" w:rsidR="00873FCD" w:rsidRPr="00A21FCD" w:rsidRDefault="00873FCD" w:rsidP="00873FCD">
            <w:pPr>
              <w:pStyle w:val="NoSpacing"/>
              <w:jc w:val="center"/>
              <w:rPr>
                <w:rFonts w:ascii="Cambria" w:hAnsi="Cambria"/>
                <w:color w:val="FFFFFF" w:themeColor="background1"/>
              </w:rPr>
            </w:pPr>
            <w:r w:rsidRPr="00A21FCD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lastRenderedPageBreak/>
              <w:t>RANCANGAN TUGAS MAHASISWA</w:t>
            </w:r>
          </w:p>
        </w:tc>
      </w:tr>
      <w:tr w:rsidR="00873FCD" w:rsidRPr="005226D5" w14:paraId="3C9A002E" w14:textId="77777777" w:rsidTr="00873FCD">
        <w:trPr>
          <w:trHeight w:val="449"/>
        </w:trPr>
        <w:tc>
          <w:tcPr>
            <w:tcW w:w="1998" w:type="dxa"/>
            <w:vAlign w:val="center"/>
          </w:tcPr>
          <w:p w14:paraId="22D252E4" w14:textId="77777777" w:rsidR="00873FCD" w:rsidRPr="005226D5" w:rsidRDefault="00873FCD" w:rsidP="00873FC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Mata Kuliah</w:t>
            </w:r>
          </w:p>
        </w:tc>
        <w:tc>
          <w:tcPr>
            <w:tcW w:w="8028" w:type="dxa"/>
            <w:gridSpan w:val="6"/>
            <w:vAlign w:val="center"/>
          </w:tcPr>
          <w:p w14:paraId="79C2ADFF" w14:textId="77777777" w:rsidR="00873FCD" w:rsidRPr="005226D5" w:rsidRDefault="00873FCD" w:rsidP="00873FC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Jurnalisme Online</w:t>
            </w:r>
          </w:p>
        </w:tc>
      </w:tr>
      <w:tr w:rsidR="00873FCD" w:rsidRPr="005226D5" w14:paraId="7395D528" w14:textId="77777777" w:rsidTr="00873FCD">
        <w:trPr>
          <w:trHeight w:val="440"/>
        </w:trPr>
        <w:tc>
          <w:tcPr>
            <w:tcW w:w="1998" w:type="dxa"/>
            <w:vAlign w:val="center"/>
          </w:tcPr>
          <w:p w14:paraId="7B05B7F4" w14:textId="77777777" w:rsidR="00873FCD" w:rsidRPr="005226D5" w:rsidRDefault="00873FCD" w:rsidP="00873FC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Kode MK</w:t>
            </w:r>
          </w:p>
        </w:tc>
        <w:tc>
          <w:tcPr>
            <w:tcW w:w="4320" w:type="dxa"/>
            <w:gridSpan w:val="2"/>
            <w:vAlign w:val="center"/>
          </w:tcPr>
          <w:p w14:paraId="256F0447" w14:textId="77777777" w:rsidR="00873FCD" w:rsidRPr="005226D5" w:rsidRDefault="00873FCD" w:rsidP="00873FC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 313</w:t>
            </w:r>
          </w:p>
        </w:tc>
        <w:tc>
          <w:tcPr>
            <w:tcW w:w="666" w:type="dxa"/>
            <w:vAlign w:val="center"/>
          </w:tcPr>
          <w:p w14:paraId="2F03DC5B" w14:textId="77777777" w:rsidR="00873FCD" w:rsidRPr="005226D5" w:rsidRDefault="00873FCD" w:rsidP="00873FC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sks:</w:t>
            </w:r>
          </w:p>
        </w:tc>
        <w:tc>
          <w:tcPr>
            <w:tcW w:w="882" w:type="dxa"/>
            <w:vAlign w:val="center"/>
          </w:tcPr>
          <w:p w14:paraId="42294A41" w14:textId="77777777" w:rsidR="00873FCD" w:rsidRPr="005226D5" w:rsidRDefault="00873FCD" w:rsidP="00873FC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440" w:type="dxa"/>
            <w:vAlign w:val="center"/>
          </w:tcPr>
          <w:p w14:paraId="4512661F" w14:textId="77777777" w:rsidR="00873FCD" w:rsidRPr="005226D5" w:rsidRDefault="00873FCD" w:rsidP="00873FC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Semester:</w:t>
            </w:r>
          </w:p>
        </w:tc>
        <w:tc>
          <w:tcPr>
            <w:tcW w:w="720" w:type="dxa"/>
            <w:vAlign w:val="center"/>
          </w:tcPr>
          <w:p w14:paraId="6DE48A2D" w14:textId="77777777" w:rsidR="00873FCD" w:rsidRPr="005226D5" w:rsidRDefault="00873FCD" w:rsidP="00873FC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873FCD" w:rsidRPr="005226D5" w14:paraId="58B9714B" w14:textId="77777777" w:rsidTr="00873FCD">
        <w:trPr>
          <w:trHeight w:val="800"/>
        </w:trPr>
        <w:tc>
          <w:tcPr>
            <w:tcW w:w="1998" w:type="dxa"/>
            <w:tcBorders>
              <w:bottom w:val="single" w:sz="4" w:space="0" w:color="auto"/>
            </w:tcBorders>
            <w:vAlign w:val="center"/>
          </w:tcPr>
          <w:p w14:paraId="561F66A0" w14:textId="77777777" w:rsidR="00873FCD" w:rsidRDefault="00873FCD" w:rsidP="00873FC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Dosen Pengampu</w:t>
            </w:r>
          </w:p>
        </w:tc>
        <w:tc>
          <w:tcPr>
            <w:tcW w:w="8028" w:type="dxa"/>
            <w:gridSpan w:val="6"/>
            <w:tcBorders>
              <w:bottom w:val="single" w:sz="4" w:space="0" w:color="auto"/>
            </w:tcBorders>
            <w:vAlign w:val="center"/>
          </w:tcPr>
          <w:p w14:paraId="0DB0F526" w14:textId="77777777" w:rsidR="00873FCD" w:rsidRPr="005226D5" w:rsidRDefault="00873FCD" w:rsidP="00873FC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Emma Rachmawati Aliudin</w:t>
            </w:r>
          </w:p>
        </w:tc>
      </w:tr>
      <w:tr w:rsidR="00873FCD" w:rsidRPr="005226D5" w14:paraId="6A0FD155" w14:textId="77777777" w:rsidTr="00873FCD">
        <w:trPr>
          <w:trHeight w:val="359"/>
        </w:trPr>
        <w:tc>
          <w:tcPr>
            <w:tcW w:w="10026" w:type="dxa"/>
            <w:gridSpan w:val="7"/>
            <w:shd w:val="clear" w:color="auto" w:fill="D9D9D9" w:themeFill="background1" w:themeFillShade="D9"/>
            <w:vAlign w:val="center"/>
          </w:tcPr>
          <w:p w14:paraId="5D3C36D1" w14:textId="77777777" w:rsidR="00873FCD" w:rsidRPr="005226D5" w:rsidRDefault="00873FCD" w:rsidP="00873FCD">
            <w:pPr>
              <w:pStyle w:val="NoSpacing"/>
              <w:jc w:val="both"/>
              <w:rPr>
                <w:rFonts w:ascii="Arial" w:hAnsi="Arial" w:cs="Arial"/>
                <w:b/>
              </w:rPr>
            </w:pPr>
            <w:r w:rsidRPr="005226D5">
              <w:rPr>
                <w:rFonts w:ascii="Arial" w:hAnsi="Arial" w:cs="Arial"/>
                <w:b/>
              </w:rPr>
              <w:t>BENTUK TUGAS</w:t>
            </w:r>
          </w:p>
        </w:tc>
      </w:tr>
      <w:tr w:rsidR="00873FCD" w:rsidRPr="005226D5" w14:paraId="07C4F110" w14:textId="77777777" w:rsidTr="00873FCD">
        <w:trPr>
          <w:trHeight w:val="359"/>
        </w:trPr>
        <w:tc>
          <w:tcPr>
            <w:tcW w:w="10026" w:type="dxa"/>
            <w:gridSpan w:val="7"/>
            <w:tcBorders>
              <w:bottom w:val="single" w:sz="4" w:space="0" w:color="auto"/>
            </w:tcBorders>
            <w:vAlign w:val="center"/>
          </w:tcPr>
          <w:p w14:paraId="7BDE88CF" w14:textId="77777777" w:rsidR="00873FCD" w:rsidRPr="00CF570B" w:rsidRDefault="00873FCD" w:rsidP="00873FCD">
            <w:pPr>
              <w:pStyle w:val="NoSpacing"/>
              <w:numPr>
                <w:ilvl w:val="0"/>
                <w:numId w:val="2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Membuat artikel hard news</w:t>
            </w:r>
          </w:p>
          <w:p w14:paraId="233372B9" w14:textId="77777777" w:rsidR="00873FCD" w:rsidRPr="00CF570B" w:rsidRDefault="00873FCD" w:rsidP="00873FCD">
            <w:pPr>
              <w:pStyle w:val="NoSpacing"/>
              <w:numPr>
                <w:ilvl w:val="0"/>
                <w:numId w:val="29"/>
              </w:numPr>
              <w:rPr>
                <w:rFonts w:ascii="Arial" w:hAnsi="Arial" w:cs="Arial"/>
              </w:rPr>
            </w:pPr>
            <w:r>
              <w:rPr>
                <w:rFonts w:ascii="Arial" w:eastAsia="MS Gothic" w:hAnsi="Arial" w:cs="Arial"/>
              </w:rPr>
              <w:t xml:space="preserve">Membuat naskah infografik </w:t>
            </w:r>
          </w:p>
        </w:tc>
      </w:tr>
      <w:tr w:rsidR="00873FCD" w:rsidRPr="005226D5" w14:paraId="7A42E8C9" w14:textId="77777777" w:rsidTr="00873FCD">
        <w:trPr>
          <w:trHeight w:val="359"/>
        </w:trPr>
        <w:tc>
          <w:tcPr>
            <w:tcW w:w="10026" w:type="dxa"/>
            <w:gridSpan w:val="7"/>
            <w:shd w:val="clear" w:color="auto" w:fill="D9D9D9" w:themeFill="background1" w:themeFillShade="D9"/>
            <w:vAlign w:val="center"/>
          </w:tcPr>
          <w:p w14:paraId="29609BBA" w14:textId="77777777" w:rsidR="00873FCD" w:rsidRPr="00CF570B" w:rsidRDefault="00873FCD" w:rsidP="00873FCD">
            <w:pPr>
              <w:pStyle w:val="NoSpacing"/>
              <w:rPr>
                <w:rFonts w:ascii="Arial" w:hAnsi="Arial" w:cs="Arial"/>
                <w:b/>
              </w:rPr>
            </w:pPr>
            <w:r w:rsidRPr="00CF570B">
              <w:rPr>
                <w:rFonts w:ascii="Arial" w:hAnsi="Arial" w:cs="Arial"/>
                <w:b/>
              </w:rPr>
              <w:t>JUDUL TUGAS</w:t>
            </w:r>
          </w:p>
        </w:tc>
      </w:tr>
      <w:tr w:rsidR="00873FCD" w:rsidRPr="005226D5" w14:paraId="02CD382A" w14:textId="77777777" w:rsidTr="00873FCD">
        <w:trPr>
          <w:trHeight w:val="359"/>
        </w:trPr>
        <w:tc>
          <w:tcPr>
            <w:tcW w:w="10026" w:type="dxa"/>
            <w:gridSpan w:val="7"/>
            <w:tcBorders>
              <w:bottom w:val="single" w:sz="4" w:space="0" w:color="auto"/>
            </w:tcBorders>
            <w:vAlign w:val="center"/>
          </w:tcPr>
          <w:p w14:paraId="73E96C64" w14:textId="77777777" w:rsidR="00873FCD" w:rsidRPr="00CF570B" w:rsidRDefault="00873FCD" w:rsidP="00873FCD">
            <w:pPr>
              <w:pStyle w:val="NoSpacing"/>
              <w:numPr>
                <w:ilvl w:val="0"/>
                <w:numId w:val="3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Hard News </w:t>
            </w:r>
          </w:p>
          <w:p w14:paraId="5CF01E74" w14:textId="77777777" w:rsidR="00873FCD" w:rsidRPr="00CF570B" w:rsidRDefault="00873FCD" w:rsidP="00873FCD">
            <w:pPr>
              <w:pStyle w:val="NoSpacing"/>
              <w:numPr>
                <w:ilvl w:val="0"/>
                <w:numId w:val="30"/>
              </w:numPr>
              <w:rPr>
                <w:rFonts w:ascii="Arial" w:hAnsi="Arial" w:cs="Arial"/>
              </w:rPr>
            </w:pPr>
            <w:r>
              <w:rPr>
                <w:rFonts w:ascii="Arial" w:eastAsia="Adobe Fan Heiti Std B" w:hAnsi="Arial" w:cs="Arial"/>
              </w:rPr>
              <w:t>Naskah Infografik</w:t>
            </w:r>
          </w:p>
        </w:tc>
      </w:tr>
      <w:tr w:rsidR="00873FCD" w:rsidRPr="005226D5" w14:paraId="3DA9F996" w14:textId="77777777" w:rsidTr="00873FCD">
        <w:trPr>
          <w:trHeight w:val="359"/>
        </w:trPr>
        <w:tc>
          <w:tcPr>
            <w:tcW w:w="10026" w:type="dxa"/>
            <w:gridSpan w:val="7"/>
            <w:shd w:val="clear" w:color="auto" w:fill="D9D9D9" w:themeFill="background1" w:themeFillShade="D9"/>
            <w:vAlign w:val="center"/>
          </w:tcPr>
          <w:p w14:paraId="15F04594" w14:textId="77777777" w:rsidR="00873FCD" w:rsidRPr="005226D5" w:rsidRDefault="00873FCD" w:rsidP="00873FCD">
            <w:pPr>
              <w:pStyle w:val="NoSpacing"/>
              <w:rPr>
                <w:rFonts w:ascii="Arial" w:hAnsi="Arial" w:cs="Arial"/>
                <w:b/>
              </w:rPr>
            </w:pPr>
            <w:r w:rsidRPr="005226D5">
              <w:rPr>
                <w:rFonts w:ascii="Arial" w:hAnsi="Arial" w:cs="Arial"/>
                <w:b/>
              </w:rPr>
              <w:t>SUB CAPAIAN PEMBELAJARAN MATA KULIAH</w:t>
            </w:r>
          </w:p>
        </w:tc>
      </w:tr>
      <w:tr w:rsidR="00873FCD" w:rsidRPr="005226D5" w14:paraId="0D60A5BB" w14:textId="77777777" w:rsidTr="00873FCD">
        <w:trPr>
          <w:trHeight w:val="359"/>
        </w:trPr>
        <w:tc>
          <w:tcPr>
            <w:tcW w:w="10026" w:type="dxa"/>
            <w:gridSpan w:val="7"/>
            <w:tcBorders>
              <w:bottom w:val="single" w:sz="4" w:space="0" w:color="auto"/>
            </w:tcBorders>
            <w:vAlign w:val="center"/>
          </w:tcPr>
          <w:p w14:paraId="3CD8D086" w14:textId="77777777" w:rsidR="00873FCD" w:rsidRDefault="00873FCD" w:rsidP="00873FCD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Arial" w:eastAsia="Adobe Fan Heiti Std B" w:hAnsi="Arial" w:cs="Arial"/>
              </w:rPr>
            </w:pPr>
            <w:r w:rsidRPr="00715C19">
              <w:rPr>
                <w:rFonts w:ascii="Arial" w:eastAsia="Adobe Fan Heiti Std B" w:hAnsi="Arial" w:cs="Arial"/>
              </w:rPr>
              <w:t xml:space="preserve">Mahasiswa mampu membuat artikel hard news </w:t>
            </w:r>
            <w:r>
              <w:rPr>
                <w:rFonts w:ascii="Arial" w:eastAsia="Adobe Fan Heiti Std B" w:hAnsi="Arial" w:cs="Arial"/>
              </w:rPr>
              <w:t xml:space="preserve">sesuai kaidah jurnalistik. </w:t>
            </w:r>
          </w:p>
          <w:p w14:paraId="64C48722" w14:textId="77777777" w:rsidR="00873FCD" w:rsidRPr="00715C19" w:rsidRDefault="00873FCD" w:rsidP="00873FCD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Arial" w:eastAsia="Adobe Fan Heiti Std B" w:hAnsi="Arial" w:cs="Arial"/>
              </w:rPr>
            </w:pPr>
            <w:r w:rsidRPr="00715C19">
              <w:rPr>
                <w:rFonts w:ascii="Arial" w:eastAsia="Adobe Fan Heiti Std B" w:hAnsi="Arial" w:cs="Arial"/>
              </w:rPr>
              <w:t xml:space="preserve">Mahasiswa mampu membuat naskah infografis </w:t>
            </w:r>
            <w:r>
              <w:rPr>
                <w:rFonts w:ascii="Arial" w:eastAsia="Adobe Fan Heiti Std B" w:hAnsi="Arial" w:cs="Arial"/>
              </w:rPr>
              <w:t>sesuai kaidah jurnalistik</w:t>
            </w:r>
          </w:p>
          <w:p w14:paraId="6281171D" w14:textId="77777777" w:rsidR="00873FCD" w:rsidRPr="005226D5" w:rsidRDefault="00873FCD" w:rsidP="00873FCD">
            <w:pPr>
              <w:pStyle w:val="NoSpacing"/>
              <w:rPr>
                <w:rFonts w:ascii="Arial" w:hAnsi="Arial" w:cs="Arial"/>
              </w:rPr>
            </w:pPr>
          </w:p>
        </w:tc>
      </w:tr>
      <w:tr w:rsidR="00873FCD" w:rsidRPr="005226D5" w14:paraId="7907DBB6" w14:textId="77777777" w:rsidTr="00873FCD">
        <w:trPr>
          <w:trHeight w:val="359"/>
        </w:trPr>
        <w:tc>
          <w:tcPr>
            <w:tcW w:w="10026" w:type="dxa"/>
            <w:gridSpan w:val="7"/>
            <w:shd w:val="clear" w:color="auto" w:fill="D9D9D9" w:themeFill="background1" w:themeFillShade="D9"/>
            <w:vAlign w:val="center"/>
          </w:tcPr>
          <w:p w14:paraId="4FC2A384" w14:textId="77777777" w:rsidR="00873FCD" w:rsidRPr="005226D5" w:rsidRDefault="00873FCD" w:rsidP="00873FCD">
            <w:pPr>
              <w:pStyle w:val="NoSpacing"/>
              <w:rPr>
                <w:rFonts w:ascii="Arial" w:hAnsi="Arial" w:cs="Arial"/>
                <w:b/>
              </w:rPr>
            </w:pPr>
            <w:r w:rsidRPr="005226D5">
              <w:rPr>
                <w:rFonts w:ascii="Arial" w:hAnsi="Arial" w:cs="Arial"/>
                <w:b/>
              </w:rPr>
              <w:t>DESKRIPSI TUGAS</w:t>
            </w:r>
          </w:p>
        </w:tc>
      </w:tr>
      <w:tr w:rsidR="00873FCD" w:rsidRPr="005226D5" w14:paraId="08A72759" w14:textId="77777777" w:rsidTr="00873FCD">
        <w:trPr>
          <w:trHeight w:val="359"/>
        </w:trPr>
        <w:tc>
          <w:tcPr>
            <w:tcW w:w="10026" w:type="dxa"/>
            <w:gridSpan w:val="7"/>
            <w:tcBorders>
              <w:bottom w:val="single" w:sz="4" w:space="0" w:color="auto"/>
            </w:tcBorders>
            <w:vAlign w:val="center"/>
          </w:tcPr>
          <w:p w14:paraId="3D84D060" w14:textId="77777777" w:rsidR="00873FCD" w:rsidRDefault="00873FCD" w:rsidP="00873FCD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Arial" w:eastAsia="Adobe Fan Heiti Std B" w:hAnsi="Arial" w:cs="Arial"/>
              </w:rPr>
            </w:pPr>
            <w:r>
              <w:rPr>
                <w:rFonts w:ascii="Arial" w:eastAsia="MS Gothic" w:hAnsi="Arial" w:cs="Arial"/>
              </w:rPr>
              <w:t xml:space="preserve">Menulis artikel dengan struktur piramida terbalik dan memiliki kelengkapan 5 W+1 H. Panjang tulisan maksimal 700 kata. </w:t>
            </w:r>
          </w:p>
          <w:p w14:paraId="2B3AC513" w14:textId="77777777" w:rsidR="00873FCD" w:rsidRPr="008C1DBF" w:rsidRDefault="00873FCD" w:rsidP="00873FCD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Arial" w:eastAsia="Adobe Fan Heiti Std B" w:hAnsi="Arial" w:cs="Arial"/>
              </w:rPr>
            </w:pPr>
            <w:r>
              <w:rPr>
                <w:rFonts w:ascii="Arial" w:eastAsia="Adobe Fan Heiti Std B" w:hAnsi="Arial" w:cs="Arial"/>
              </w:rPr>
              <w:t xml:space="preserve">Menulis naskah infografik dalam bentuk pointers sesuai dengan tema yang dipilih. </w:t>
            </w:r>
          </w:p>
        </w:tc>
      </w:tr>
      <w:tr w:rsidR="00873FCD" w:rsidRPr="005226D5" w14:paraId="1CAF3E7F" w14:textId="77777777" w:rsidTr="00873FCD">
        <w:trPr>
          <w:trHeight w:val="359"/>
        </w:trPr>
        <w:tc>
          <w:tcPr>
            <w:tcW w:w="10026" w:type="dxa"/>
            <w:gridSpan w:val="7"/>
            <w:shd w:val="clear" w:color="auto" w:fill="D9D9D9" w:themeFill="background1" w:themeFillShade="D9"/>
            <w:vAlign w:val="center"/>
          </w:tcPr>
          <w:p w14:paraId="0F9D32B7" w14:textId="77777777" w:rsidR="00873FCD" w:rsidRPr="005226D5" w:rsidRDefault="00873FCD" w:rsidP="00873FCD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METODE PENGERJAAN TUGAS</w:t>
            </w:r>
          </w:p>
        </w:tc>
      </w:tr>
      <w:tr w:rsidR="00873FCD" w:rsidRPr="005226D5" w14:paraId="4FB4265D" w14:textId="77777777" w:rsidTr="00873FCD">
        <w:trPr>
          <w:trHeight w:val="359"/>
        </w:trPr>
        <w:tc>
          <w:tcPr>
            <w:tcW w:w="10026" w:type="dxa"/>
            <w:gridSpan w:val="7"/>
            <w:tcBorders>
              <w:bottom w:val="single" w:sz="4" w:space="0" w:color="auto"/>
            </w:tcBorders>
            <w:vAlign w:val="center"/>
          </w:tcPr>
          <w:p w14:paraId="09FD4177" w14:textId="77777777" w:rsidR="00873FCD" w:rsidRDefault="00873FCD" w:rsidP="00873FCD">
            <w:pPr>
              <w:pStyle w:val="NoSpacing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Membuat ringkasan dari sub bab yang telah ditentukan</w:t>
            </w:r>
          </w:p>
          <w:p w14:paraId="53C535F7" w14:textId="77777777" w:rsidR="00873FCD" w:rsidRPr="00DF0BA4" w:rsidRDefault="00873FCD" w:rsidP="00873FCD">
            <w:pPr>
              <w:pStyle w:val="NoSpacing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Mengumpulkan data dan membuat perencanaan</w:t>
            </w:r>
          </w:p>
        </w:tc>
      </w:tr>
      <w:tr w:rsidR="00873FCD" w:rsidRPr="005226D5" w14:paraId="5A5B5C22" w14:textId="77777777" w:rsidTr="00873FCD">
        <w:trPr>
          <w:trHeight w:val="359"/>
        </w:trPr>
        <w:tc>
          <w:tcPr>
            <w:tcW w:w="10026" w:type="dxa"/>
            <w:gridSpan w:val="7"/>
            <w:shd w:val="clear" w:color="auto" w:fill="D9D9D9" w:themeFill="background1" w:themeFillShade="D9"/>
            <w:vAlign w:val="center"/>
          </w:tcPr>
          <w:p w14:paraId="4D308B43" w14:textId="77777777" w:rsidR="00873FCD" w:rsidRPr="005226D5" w:rsidRDefault="00873FCD" w:rsidP="00873FCD">
            <w:pPr>
              <w:pStyle w:val="NoSpacing"/>
              <w:rPr>
                <w:rFonts w:ascii="Arial" w:hAnsi="Arial" w:cs="Arial"/>
                <w:b/>
              </w:rPr>
            </w:pPr>
            <w:r w:rsidRPr="005226D5">
              <w:rPr>
                <w:rFonts w:ascii="Arial" w:hAnsi="Arial" w:cs="Arial"/>
                <w:b/>
              </w:rPr>
              <w:t>BENTUK DAN FORMAT LUARAN</w:t>
            </w:r>
          </w:p>
        </w:tc>
      </w:tr>
      <w:tr w:rsidR="00873FCD" w:rsidRPr="005226D5" w14:paraId="3056A884" w14:textId="77777777" w:rsidTr="00873FCD">
        <w:trPr>
          <w:trHeight w:val="359"/>
        </w:trPr>
        <w:tc>
          <w:tcPr>
            <w:tcW w:w="10026" w:type="dxa"/>
            <w:gridSpan w:val="7"/>
            <w:tcBorders>
              <w:bottom w:val="single" w:sz="4" w:space="0" w:color="auto"/>
            </w:tcBorders>
            <w:vAlign w:val="center"/>
          </w:tcPr>
          <w:p w14:paraId="7DEA7989" w14:textId="77777777" w:rsidR="00873FCD" w:rsidRDefault="00873FCD" w:rsidP="00873FCD">
            <w:pPr>
              <w:pStyle w:val="NoSpacing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Artikel dalam format Word, arial 11, spasi 1,5. </w:t>
            </w:r>
          </w:p>
          <w:p w14:paraId="27458045" w14:textId="77777777" w:rsidR="00873FCD" w:rsidRPr="00DF0BA4" w:rsidRDefault="00873FCD" w:rsidP="00873FCD">
            <w:pPr>
              <w:pStyle w:val="NoSpacing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Naskah dalam bentuk Word, disusun dalam format pointers. </w:t>
            </w:r>
          </w:p>
        </w:tc>
      </w:tr>
      <w:tr w:rsidR="00873FCD" w:rsidRPr="005226D5" w14:paraId="10CA6747" w14:textId="77777777" w:rsidTr="00873FCD">
        <w:trPr>
          <w:trHeight w:val="359"/>
        </w:trPr>
        <w:tc>
          <w:tcPr>
            <w:tcW w:w="10026" w:type="dxa"/>
            <w:gridSpan w:val="7"/>
            <w:shd w:val="clear" w:color="auto" w:fill="D9D9D9" w:themeFill="background1" w:themeFillShade="D9"/>
            <w:vAlign w:val="center"/>
          </w:tcPr>
          <w:p w14:paraId="078B9471" w14:textId="77777777" w:rsidR="00873FCD" w:rsidRPr="005226D5" w:rsidRDefault="00873FCD" w:rsidP="00873FCD">
            <w:pPr>
              <w:pStyle w:val="NoSpacing"/>
              <w:rPr>
                <w:rFonts w:ascii="Arial" w:hAnsi="Arial" w:cs="Arial"/>
                <w:b/>
              </w:rPr>
            </w:pPr>
            <w:r w:rsidRPr="005226D5">
              <w:rPr>
                <w:rFonts w:ascii="Arial" w:hAnsi="Arial" w:cs="Arial"/>
                <w:b/>
              </w:rPr>
              <w:t>INDIKATOR, KRITERIA DAN BOBOT PENILAIAN</w:t>
            </w:r>
          </w:p>
        </w:tc>
      </w:tr>
      <w:tr w:rsidR="00873FCD" w:rsidRPr="005226D5" w14:paraId="69D73CF9" w14:textId="77777777" w:rsidTr="00873FCD">
        <w:trPr>
          <w:trHeight w:val="359"/>
        </w:trPr>
        <w:tc>
          <w:tcPr>
            <w:tcW w:w="10026" w:type="dxa"/>
            <w:gridSpan w:val="7"/>
            <w:tcBorders>
              <w:bottom w:val="single" w:sz="4" w:space="0" w:color="auto"/>
            </w:tcBorders>
            <w:vAlign w:val="center"/>
          </w:tcPr>
          <w:p w14:paraId="3FE8D96C" w14:textId="77777777" w:rsidR="00873FCD" w:rsidRPr="00DF0BA4" w:rsidRDefault="00873FCD" w:rsidP="00873FCD">
            <w:pPr>
              <w:pStyle w:val="NoSpacing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– Nilai berita (20), kelengkapan unsur berita (20), struktur (20), judul (10), typo (30)</w:t>
            </w:r>
          </w:p>
          <w:p w14:paraId="62E9DAC6" w14:textId="77777777" w:rsidR="00873FCD" w:rsidRDefault="00873FCD" w:rsidP="00873FCD">
            <w:pPr>
              <w:pStyle w:val="NoSpacing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– Nilai berita (20), kelengkapan unsur berita (20), stuktur (20), udul (10), typo (30) –</w:t>
            </w:r>
          </w:p>
          <w:p w14:paraId="407AD644" w14:textId="77777777" w:rsidR="00873FCD" w:rsidRDefault="00873FCD" w:rsidP="00873FCD">
            <w:pPr>
              <w:pStyle w:val="NoSpacing"/>
              <w:ind w:left="720"/>
              <w:rPr>
                <w:rFonts w:ascii="Arial" w:hAnsi="Arial" w:cs="Arial"/>
              </w:rPr>
            </w:pPr>
          </w:p>
          <w:p w14:paraId="437ABD9A" w14:textId="77777777" w:rsidR="00873FCD" w:rsidRDefault="00873FCD" w:rsidP="00873FCD">
            <w:pPr>
              <w:pStyle w:val="NoSpacing"/>
              <w:ind w:left="720"/>
              <w:rPr>
                <w:rFonts w:ascii="Arial" w:hAnsi="Arial" w:cs="Arial"/>
              </w:rPr>
            </w:pPr>
          </w:p>
          <w:p w14:paraId="56C8A10C" w14:textId="77777777" w:rsidR="00873FCD" w:rsidRPr="005226D5" w:rsidRDefault="00873FCD" w:rsidP="00873FCD">
            <w:pPr>
              <w:pStyle w:val="NoSpacing"/>
              <w:ind w:left="720"/>
              <w:rPr>
                <w:rFonts w:ascii="Arial" w:hAnsi="Arial" w:cs="Arial"/>
              </w:rPr>
            </w:pPr>
          </w:p>
        </w:tc>
      </w:tr>
      <w:tr w:rsidR="00873FCD" w:rsidRPr="005226D5" w14:paraId="3567214E" w14:textId="77777777" w:rsidTr="00873FCD">
        <w:trPr>
          <w:trHeight w:val="359"/>
        </w:trPr>
        <w:tc>
          <w:tcPr>
            <w:tcW w:w="10026" w:type="dxa"/>
            <w:gridSpan w:val="7"/>
            <w:shd w:val="clear" w:color="auto" w:fill="D9D9D9" w:themeFill="background1" w:themeFillShade="D9"/>
            <w:vAlign w:val="center"/>
          </w:tcPr>
          <w:p w14:paraId="014B00B7" w14:textId="77777777" w:rsidR="00873FCD" w:rsidRPr="005226D5" w:rsidRDefault="00873FCD" w:rsidP="00873FCD">
            <w:pPr>
              <w:pStyle w:val="NoSpacing"/>
              <w:rPr>
                <w:rFonts w:ascii="Arial" w:hAnsi="Arial" w:cs="Arial"/>
                <w:b/>
              </w:rPr>
            </w:pPr>
            <w:r w:rsidRPr="005226D5">
              <w:rPr>
                <w:rFonts w:ascii="Arial" w:hAnsi="Arial" w:cs="Arial"/>
                <w:b/>
              </w:rPr>
              <w:t>JADWAL PELAKSANAAN</w:t>
            </w:r>
          </w:p>
        </w:tc>
      </w:tr>
      <w:tr w:rsidR="00873FCD" w:rsidRPr="005226D5" w14:paraId="022CB341" w14:textId="77777777" w:rsidTr="00873FCD">
        <w:trPr>
          <w:trHeight w:val="359"/>
        </w:trPr>
        <w:tc>
          <w:tcPr>
            <w:tcW w:w="5013" w:type="dxa"/>
            <w:gridSpan w:val="2"/>
            <w:tcBorders>
              <w:bottom w:val="single" w:sz="4" w:space="0" w:color="auto"/>
            </w:tcBorders>
            <w:vAlign w:val="center"/>
          </w:tcPr>
          <w:p w14:paraId="50758959" w14:textId="77777777" w:rsidR="00873FCD" w:rsidRPr="005226D5" w:rsidRDefault="00873FCD" w:rsidP="00873FCD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013" w:type="dxa"/>
            <w:gridSpan w:val="5"/>
            <w:tcBorders>
              <w:bottom w:val="single" w:sz="4" w:space="0" w:color="auto"/>
            </w:tcBorders>
            <w:vAlign w:val="center"/>
          </w:tcPr>
          <w:p w14:paraId="482302BC" w14:textId="77777777" w:rsidR="00873FCD" w:rsidRPr="005226D5" w:rsidRDefault="00873FCD" w:rsidP="00873FCD">
            <w:pPr>
              <w:pStyle w:val="NoSpacing"/>
              <w:rPr>
                <w:rFonts w:ascii="Arial" w:hAnsi="Arial" w:cs="Arial"/>
              </w:rPr>
            </w:pPr>
          </w:p>
        </w:tc>
      </w:tr>
      <w:tr w:rsidR="00873FCD" w:rsidRPr="005226D5" w14:paraId="20BB8867" w14:textId="77777777" w:rsidTr="00873FCD">
        <w:trPr>
          <w:trHeight w:val="359"/>
        </w:trPr>
        <w:tc>
          <w:tcPr>
            <w:tcW w:w="5013" w:type="dxa"/>
            <w:gridSpan w:val="2"/>
            <w:tcBorders>
              <w:bottom w:val="single" w:sz="4" w:space="0" w:color="auto"/>
            </w:tcBorders>
            <w:vAlign w:val="center"/>
          </w:tcPr>
          <w:p w14:paraId="07E566A2" w14:textId="77777777" w:rsidR="00873FCD" w:rsidRPr="005226D5" w:rsidRDefault="00873FCD" w:rsidP="00873FCD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013" w:type="dxa"/>
            <w:gridSpan w:val="5"/>
            <w:tcBorders>
              <w:bottom w:val="single" w:sz="4" w:space="0" w:color="auto"/>
            </w:tcBorders>
            <w:vAlign w:val="center"/>
          </w:tcPr>
          <w:p w14:paraId="069F1A2B" w14:textId="77777777" w:rsidR="00873FCD" w:rsidRPr="005226D5" w:rsidRDefault="00873FCD" w:rsidP="00873FCD">
            <w:pPr>
              <w:pStyle w:val="NoSpacing"/>
              <w:rPr>
                <w:rFonts w:ascii="Arial" w:hAnsi="Arial" w:cs="Arial"/>
              </w:rPr>
            </w:pPr>
          </w:p>
        </w:tc>
      </w:tr>
      <w:tr w:rsidR="00873FCD" w:rsidRPr="005226D5" w14:paraId="66A7214D" w14:textId="77777777" w:rsidTr="00873FCD">
        <w:trPr>
          <w:trHeight w:val="359"/>
        </w:trPr>
        <w:tc>
          <w:tcPr>
            <w:tcW w:w="5013" w:type="dxa"/>
            <w:gridSpan w:val="2"/>
            <w:tcBorders>
              <w:bottom w:val="single" w:sz="4" w:space="0" w:color="auto"/>
            </w:tcBorders>
            <w:vAlign w:val="center"/>
          </w:tcPr>
          <w:p w14:paraId="556CA91E" w14:textId="77777777" w:rsidR="00873FCD" w:rsidRDefault="00873FCD" w:rsidP="00873FC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</w:p>
        </w:tc>
        <w:tc>
          <w:tcPr>
            <w:tcW w:w="5013" w:type="dxa"/>
            <w:gridSpan w:val="5"/>
            <w:tcBorders>
              <w:bottom w:val="single" w:sz="4" w:space="0" w:color="auto"/>
            </w:tcBorders>
            <w:vAlign w:val="center"/>
          </w:tcPr>
          <w:p w14:paraId="44A0C4B5" w14:textId="77777777" w:rsidR="00873FCD" w:rsidRDefault="00873FCD" w:rsidP="00873FCD">
            <w:pPr>
              <w:pStyle w:val="NoSpacing"/>
              <w:rPr>
                <w:rFonts w:ascii="Arial" w:hAnsi="Arial" w:cs="Arial"/>
              </w:rPr>
            </w:pPr>
          </w:p>
        </w:tc>
      </w:tr>
      <w:tr w:rsidR="00873FCD" w:rsidRPr="005226D5" w14:paraId="330CBB26" w14:textId="77777777" w:rsidTr="00873FCD">
        <w:trPr>
          <w:trHeight w:val="359"/>
        </w:trPr>
        <w:tc>
          <w:tcPr>
            <w:tcW w:w="10026" w:type="dxa"/>
            <w:gridSpan w:val="7"/>
            <w:shd w:val="clear" w:color="auto" w:fill="D9D9D9" w:themeFill="background1" w:themeFillShade="D9"/>
            <w:vAlign w:val="center"/>
          </w:tcPr>
          <w:p w14:paraId="34B5871A" w14:textId="77777777" w:rsidR="00873FCD" w:rsidRPr="005226D5" w:rsidRDefault="00873FCD" w:rsidP="00873FCD">
            <w:pPr>
              <w:pStyle w:val="NoSpacing"/>
              <w:rPr>
                <w:rFonts w:ascii="Arial" w:hAnsi="Arial" w:cs="Arial"/>
                <w:b/>
              </w:rPr>
            </w:pPr>
            <w:r w:rsidRPr="005226D5">
              <w:rPr>
                <w:rFonts w:ascii="Arial" w:hAnsi="Arial" w:cs="Arial"/>
                <w:b/>
              </w:rPr>
              <w:t>LAIN-LAIN</w:t>
            </w:r>
          </w:p>
        </w:tc>
      </w:tr>
      <w:tr w:rsidR="00873FCD" w:rsidRPr="005226D5" w14:paraId="321EB747" w14:textId="77777777" w:rsidTr="00873FCD">
        <w:trPr>
          <w:trHeight w:val="359"/>
        </w:trPr>
        <w:tc>
          <w:tcPr>
            <w:tcW w:w="10026" w:type="dxa"/>
            <w:gridSpan w:val="7"/>
            <w:tcBorders>
              <w:bottom w:val="single" w:sz="4" w:space="0" w:color="auto"/>
            </w:tcBorders>
            <w:vAlign w:val="center"/>
          </w:tcPr>
          <w:p w14:paraId="0A747E52" w14:textId="77777777" w:rsidR="00873FCD" w:rsidRPr="005226D5" w:rsidRDefault="00873FCD" w:rsidP="00873FCD">
            <w:pPr>
              <w:pStyle w:val="NoSpacing"/>
              <w:rPr>
                <w:rFonts w:ascii="Arial" w:hAnsi="Arial" w:cs="Arial"/>
              </w:rPr>
            </w:pPr>
          </w:p>
        </w:tc>
      </w:tr>
      <w:tr w:rsidR="00873FCD" w:rsidRPr="005226D5" w14:paraId="7DDEE2C1" w14:textId="77777777" w:rsidTr="00873FCD">
        <w:trPr>
          <w:trHeight w:val="359"/>
        </w:trPr>
        <w:tc>
          <w:tcPr>
            <w:tcW w:w="10026" w:type="dxa"/>
            <w:gridSpan w:val="7"/>
            <w:shd w:val="clear" w:color="auto" w:fill="D9D9D9" w:themeFill="background1" w:themeFillShade="D9"/>
            <w:vAlign w:val="center"/>
          </w:tcPr>
          <w:p w14:paraId="5F69EE11" w14:textId="77777777" w:rsidR="00873FCD" w:rsidRPr="005226D5" w:rsidRDefault="00873FCD" w:rsidP="00873FCD">
            <w:pPr>
              <w:pStyle w:val="NoSpacing"/>
              <w:rPr>
                <w:rFonts w:ascii="Arial" w:hAnsi="Arial" w:cs="Arial"/>
                <w:b/>
              </w:rPr>
            </w:pPr>
            <w:r w:rsidRPr="005226D5">
              <w:rPr>
                <w:rFonts w:ascii="Arial" w:hAnsi="Arial" w:cs="Arial"/>
                <w:b/>
              </w:rPr>
              <w:t>DAFTAR RUJUKAN</w:t>
            </w:r>
          </w:p>
        </w:tc>
      </w:tr>
      <w:tr w:rsidR="00873FCD" w:rsidRPr="005226D5" w14:paraId="31FB7A2D" w14:textId="77777777" w:rsidTr="00873FCD">
        <w:trPr>
          <w:trHeight w:val="359"/>
        </w:trPr>
        <w:tc>
          <w:tcPr>
            <w:tcW w:w="10026" w:type="dxa"/>
            <w:gridSpan w:val="7"/>
            <w:vAlign w:val="center"/>
          </w:tcPr>
          <w:p w14:paraId="6AAE0B7C" w14:textId="77777777" w:rsidR="00873FCD" w:rsidRPr="005226D5" w:rsidRDefault="00873FCD" w:rsidP="00873FCD">
            <w:pPr>
              <w:pStyle w:val="NoSpacing"/>
              <w:rPr>
                <w:rFonts w:ascii="Arial" w:hAnsi="Arial" w:cs="Arial"/>
              </w:rPr>
            </w:pPr>
          </w:p>
        </w:tc>
      </w:tr>
    </w:tbl>
    <w:p w14:paraId="4D40E96F" w14:textId="77777777" w:rsidR="00923CEA" w:rsidRDefault="00923CEA" w:rsidP="00EC59FD">
      <w:pPr>
        <w:pStyle w:val="NoSpacing"/>
        <w:spacing w:line="360" w:lineRule="auto"/>
        <w:rPr>
          <w:rFonts w:ascii="Cambria" w:hAnsi="Cambria"/>
        </w:rPr>
      </w:pPr>
    </w:p>
    <w:p w14:paraId="14B77327" w14:textId="77777777" w:rsidR="00873FCD" w:rsidRDefault="00873FCD" w:rsidP="00EC59FD">
      <w:pPr>
        <w:pStyle w:val="NoSpacing"/>
        <w:spacing w:line="360" w:lineRule="auto"/>
        <w:rPr>
          <w:rFonts w:ascii="Cambria" w:hAnsi="Cambria"/>
        </w:rPr>
      </w:pPr>
    </w:p>
    <w:p w14:paraId="5CC94A83" w14:textId="77777777" w:rsidR="00873FCD" w:rsidRDefault="00873FCD" w:rsidP="00EC59FD">
      <w:pPr>
        <w:pStyle w:val="NoSpacing"/>
        <w:spacing w:line="360" w:lineRule="auto"/>
        <w:rPr>
          <w:rFonts w:ascii="Cambria" w:hAnsi="Cambria"/>
        </w:rPr>
      </w:pPr>
    </w:p>
    <w:p w14:paraId="63F03B85" w14:textId="77777777" w:rsidR="00657720" w:rsidRDefault="00657720" w:rsidP="00EC59FD">
      <w:pPr>
        <w:pStyle w:val="NoSpacing"/>
        <w:spacing w:line="360" w:lineRule="auto"/>
        <w:rPr>
          <w:rFonts w:ascii="Cambria" w:hAnsi="Cambria"/>
        </w:rPr>
      </w:pPr>
    </w:p>
    <w:sectPr w:rsidR="00657720" w:rsidSect="00A21FCD"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67A46F" w14:textId="77777777" w:rsidR="008A44D6" w:rsidRDefault="008A44D6" w:rsidP="00203C79">
      <w:pPr>
        <w:spacing w:after="0" w:line="240" w:lineRule="auto"/>
      </w:pPr>
      <w:r>
        <w:separator/>
      </w:r>
    </w:p>
  </w:endnote>
  <w:endnote w:type="continuationSeparator" w:id="0">
    <w:p w14:paraId="00491C95" w14:textId="77777777" w:rsidR="008A44D6" w:rsidRDefault="008A44D6" w:rsidP="00203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dobe Fan Heiti Std B">
    <w:altName w:val="Arial Unicode MS"/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284F23" w14:textId="77777777" w:rsidR="008A44D6" w:rsidRDefault="008A44D6" w:rsidP="00203C79">
      <w:pPr>
        <w:spacing w:after="0" w:line="240" w:lineRule="auto"/>
      </w:pPr>
      <w:r>
        <w:separator/>
      </w:r>
    </w:p>
  </w:footnote>
  <w:footnote w:type="continuationSeparator" w:id="0">
    <w:p w14:paraId="0EFCC04C" w14:textId="77777777" w:rsidR="008A44D6" w:rsidRDefault="008A44D6" w:rsidP="00203C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350" w:type="dxa"/>
      <w:tblInd w:w="-2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2846"/>
      <w:gridCol w:w="7504"/>
    </w:tblGrid>
    <w:tr w:rsidR="008A44D6" w14:paraId="2FCC6883" w14:textId="77777777" w:rsidTr="008B4F27">
      <w:trPr>
        <w:trHeight w:val="269"/>
      </w:trPr>
      <w:tc>
        <w:tcPr>
          <w:tcW w:w="2846" w:type="dxa"/>
          <w:vMerge w:val="restart"/>
          <w:vAlign w:val="center"/>
        </w:tcPr>
        <w:p w14:paraId="40E673E3" w14:textId="77777777" w:rsidR="008A44D6" w:rsidRDefault="008A44D6" w:rsidP="008B4F27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 wp14:anchorId="2271EA63" wp14:editId="0739AC90">
                <wp:extent cx="1565201" cy="793585"/>
                <wp:effectExtent l="19050" t="0" r="0" b="0"/>
                <wp:docPr id="2" name="Picture 5" descr="Logo UP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UP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1855" cy="7918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04" w:type="dxa"/>
          <w:vMerge w:val="restart"/>
          <w:vAlign w:val="center"/>
        </w:tcPr>
        <w:p w14:paraId="63F8A9B4" w14:textId="77777777" w:rsidR="008A44D6" w:rsidRDefault="008A44D6" w:rsidP="008B4F27">
          <w:pPr>
            <w:pStyle w:val="Header"/>
            <w:rPr>
              <w:rFonts w:ascii="Adobe Fan Heiti Std B" w:eastAsia="Adobe Fan Heiti Std B" w:hAnsi="Adobe Fan Heiti Std B"/>
              <w:b/>
              <w:sz w:val="28"/>
              <w:szCs w:val="28"/>
            </w:rPr>
          </w:pPr>
          <w:r w:rsidRPr="00657720">
            <w:rPr>
              <w:rFonts w:ascii="Adobe Fan Heiti Std B" w:eastAsia="Adobe Fan Heiti Std B" w:hAnsi="Adobe Fan Heiti Std B"/>
              <w:b/>
              <w:sz w:val="28"/>
              <w:szCs w:val="28"/>
            </w:rPr>
            <w:t>RENCANA PEMBELAJARAN SEMESTER</w:t>
          </w:r>
        </w:p>
        <w:p w14:paraId="5593536D" w14:textId="77777777" w:rsidR="008A44D6" w:rsidRDefault="008A44D6" w:rsidP="008E7A15">
          <w:pPr>
            <w:pStyle w:val="Header"/>
            <w:rPr>
              <w:rFonts w:ascii="Adobe Fan Heiti Std B" w:eastAsia="Adobe Fan Heiti Std B" w:hAnsi="Adobe Fan Heiti Std B"/>
              <w:b/>
              <w:sz w:val="28"/>
              <w:szCs w:val="28"/>
            </w:rPr>
          </w:pPr>
          <w:r>
            <w:rPr>
              <w:rFonts w:ascii="Adobe Fan Heiti Std B" w:eastAsia="Adobe Fan Heiti Std B" w:hAnsi="Adobe Fan Heiti Std B"/>
              <w:b/>
              <w:sz w:val="28"/>
              <w:szCs w:val="28"/>
            </w:rPr>
            <w:t>PROGRAM STUDI ILMU KOMUNIKASI</w:t>
          </w:r>
        </w:p>
        <w:p w14:paraId="0FF4722A" w14:textId="77777777" w:rsidR="008A44D6" w:rsidRPr="00A21FCD" w:rsidRDefault="008A44D6" w:rsidP="008B4F27">
          <w:pPr>
            <w:pStyle w:val="Header"/>
            <w:rPr>
              <w:rFonts w:ascii="Adobe Fan Heiti Std B" w:eastAsia="Adobe Fan Heiti Std B" w:hAnsi="Adobe Fan Heiti Std B"/>
              <w:b/>
              <w:sz w:val="36"/>
              <w:szCs w:val="36"/>
            </w:rPr>
          </w:pPr>
          <w:r>
            <w:rPr>
              <w:rFonts w:ascii="Adobe Fan Heiti Std B" w:eastAsia="Adobe Fan Heiti Std B" w:hAnsi="Adobe Fan Heiti Std B"/>
              <w:b/>
              <w:sz w:val="36"/>
              <w:szCs w:val="36"/>
            </w:rPr>
            <w:t>COM-31</w:t>
          </w:r>
          <w:r w:rsidRPr="00A21FCD">
            <w:rPr>
              <w:rFonts w:ascii="Adobe Fan Heiti Std B" w:eastAsia="Adobe Fan Heiti Std B" w:hAnsi="Adobe Fan Heiti Std B"/>
              <w:b/>
              <w:sz w:val="36"/>
              <w:szCs w:val="36"/>
            </w:rPr>
            <w:t>3</w:t>
          </w:r>
        </w:p>
      </w:tc>
    </w:tr>
    <w:tr w:rsidR="008A44D6" w14:paraId="100D36AB" w14:textId="77777777" w:rsidTr="008B4F27">
      <w:trPr>
        <w:trHeight w:val="269"/>
      </w:trPr>
      <w:tc>
        <w:tcPr>
          <w:tcW w:w="2846" w:type="dxa"/>
          <w:vMerge/>
        </w:tcPr>
        <w:p w14:paraId="4FD2265B" w14:textId="77777777" w:rsidR="008A44D6" w:rsidRDefault="008A44D6" w:rsidP="008B4F27">
          <w:pPr>
            <w:pStyle w:val="Header"/>
            <w:rPr>
              <w:noProof/>
            </w:rPr>
          </w:pPr>
        </w:p>
      </w:tc>
      <w:tc>
        <w:tcPr>
          <w:tcW w:w="7504" w:type="dxa"/>
          <w:vMerge/>
        </w:tcPr>
        <w:p w14:paraId="4C1656D0" w14:textId="77777777" w:rsidR="008A44D6" w:rsidRPr="00203C79" w:rsidRDefault="008A44D6" w:rsidP="008B4F27">
          <w:pPr>
            <w:pStyle w:val="Header"/>
            <w:rPr>
              <w:rFonts w:asciiTheme="majorHAnsi" w:hAnsiTheme="majorHAnsi"/>
              <w:sz w:val="18"/>
              <w:szCs w:val="18"/>
            </w:rPr>
          </w:pPr>
        </w:p>
      </w:tc>
    </w:tr>
    <w:tr w:rsidR="008A44D6" w14:paraId="344FC225" w14:textId="77777777" w:rsidTr="008B4F27">
      <w:trPr>
        <w:trHeight w:val="269"/>
      </w:trPr>
      <w:tc>
        <w:tcPr>
          <w:tcW w:w="2846" w:type="dxa"/>
          <w:vMerge/>
        </w:tcPr>
        <w:p w14:paraId="65F6EE13" w14:textId="77777777" w:rsidR="008A44D6" w:rsidRDefault="008A44D6" w:rsidP="008B4F27">
          <w:pPr>
            <w:pStyle w:val="Header"/>
            <w:rPr>
              <w:noProof/>
            </w:rPr>
          </w:pPr>
        </w:p>
      </w:tc>
      <w:tc>
        <w:tcPr>
          <w:tcW w:w="7504" w:type="dxa"/>
          <w:vMerge/>
        </w:tcPr>
        <w:p w14:paraId="4D183255" w14:textId="77777777" w:rsidR="008A44D6" w:rsidRPr="00203C79" w:rsidRDefault="008A44D6" w:rsidP="008B4F27">
          <w:pPr>
            <w:pStyle w:val="Header"/>
            <w:rPr>
              <w:rFonts w:asciiTheme="majorHAnsi" w:hAnsiTheme="majorHAnsi"/>
              <w:sz w:val="18"/>
              <w:szCs w:val="18"/>
            </w:rPr>
          </w:pPr>
        </w:p>
      </w:tc>
    </w:tr>
    <w:tr w:rsidR="008A44D6" w14:paraId="609DB30B" w14:textId="77777777" w:rsidTr="008B4F27">
      <w:trPr>
        <w:trHeight w:val="269"/>
      </w:trPr>
      <w:tc>
        <w:tcPr>
          <w:tcW w:w="2846" w:type="dxa"/>
          <w:vMerge/>
        </w:tcPr>
        <w:p w14:paraId="72D7C20E" w14:textId="77777777" w:rsidR="008A44D6" w:rsidRDefault="008A44D6" w:rsidP="008B4F27">
          <w:pPr>
            <w:pStyle w:val="Header"/>
            <w:rPr>
              <w:noProof/>
            </w:rPr>
          </w:pPr>
        </w:p>
      </w:tc>
      <w:tc>
        <w:tcPr>
          <w:tcW w:w="7504" w:type="dxa"/>
          <w:vMerge/>
        </w:tcPr>
        <w:p w14:paraId="5A3C9144" w14:textId="77777777" w:rsidR="008A44D6" w:rsidRPr="00203C79" w:rsidRDefault="008A44D6" w:rsidP="008B4F27">
          <w:pPr>
            <w:pStyle w:val="Header"/>
            <w:rPr>
              <w:rFonts w:asciiTheme="majorHAnsi" w:hAnsiTheme="majorHAnsi"/>
              <w:sz w:val="18"/>
              <w:szCs w:val="18"/>
            </w:rPr>
          </w:pPr>
        </w:p>
      </w:tc>
    </w:tr>
    <w:tr w:rsidR="008A44D6" w14:paraId="76549D25" w14:textId="77777777" w:rsidTr="008B4F27">
      <w:trPr>
        <w:trHeight w:val="269"/>
      </w:trPr>
      <w:tc>
        <w:tcPr>
          <w:tcW w:w="2846" w:type="dxa"/>
          <w:vMerge/>
        </w:tcPr>
        <w:p w14:paraId="1CEAA8EE" w14:textId="77777777" w:rsidR="008A44D6" w:rsidRDefault="008A44D6" w:rsidP="008B4F27">
          <w:pPr>
            <w:pStyle w:val="Header"/>
            <w:rPr>
              <w:noProof/>
            </w:rPr>
          </w:pPr>
        </w:p>
      </w:tc>
      <w:tc>
        <w:tcPr>
          <w:tcW w:w="7504" w:type="dxa"/>
          <w:vMerge/>
        </w:tcPr>
        <w:p w14:paraId="715F7691" w14:textId="77777777" w:rsidR="008A44D6" w:rsidRPr="00203C79" w:rsidRDefault="008A44D6" w:rsidP="008B4F27">
          <w:pPr>
            <w:pStyle w:val="Header"/>
            <w:rPr>
              <w:rFonts w:asciiTheme="majorHAnsi" w:hAnsiTheme="majorHAnsi"/>
              <w:sz w:val="18"/>
              <w:szCs w:val="18"/>
            </w:rPr>
          </w:pPr>
        </w:p>
      </w:tc>
    </w:tr>
    <w:tr w:rsidR="008A44D6" w14:paraId="06B7BB6D" w14:textId="77777777" w:rsidTr="00A41787">
      <w:trPr>
        <w:trHeight w:val="269"/>
      </w:trPr>
      <w:tc>
        <w:tcPr>
          <w:tcW w:w="2846" w:type="dxa"/>
          <w:vMerge/>
        </w:tcPr>
        <w:p w14:paraId="271D9A0A" w14:textId="77777777" w:rsidR="008A44D6" w:rsidRDefault="008A44D6" w:rsidP="008B4F27">
          <w:pPr>
            <w:pStyle w:val="Header"/>
            <w:rPr>
              <w:noProof/>
            </w:rPr>
          </w:pPr>
        </w:p>
      </w:tc>
      <w:tc>
        <w:tcPr>
          <w:tcW w:w="7504" w:type="dxa"/>
          <w:vMerge/>
        </w:tcPr>
        <w:p w14:paraId="35AB4661" w14:textId="77777777" w:rsidR="008A44D6" w:rsidRPr="00203C79" w:rsidRDefault="008A44D6" w:rsidP="008B4F27">
          <w:pPr>
            <w:pStyle w:val="Header"/>
            <w:rPr>
              <w:rFonts w:asciiTheme="majorHAnsi" w:hAnsiTheme="majorHAnsi"/>
              <w:sz w:val="18"/>
              <w:szCs w:val="18"/>
            </w:rPr>
          </w:pPr>
        </w:p>
      </w:tc>
    </w:tr>
  </w:tbl>
  <w:p w14:paraId="519E0350" w14:textId="77777777" w:rsidR="008A44D6" w:rsidRDefault="008A44D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64DAB"/>
    <w:multiLevelType w:val="hybridMultilevel"/>
    <w:tmpl w:val="F4AE65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122F5"/>
    <w:multiLevelType w:val="hybridMultilevel"/>
    <w:tmpl w:val="5B9AA3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77436"/>
    <w:multiLevelType w:val="hybridMultilevel"/>
    <w:tmpl w:val="35F09EE6"/>
    <w:lvl w:ilvl="0" w:tplc="1394626C">
      <w:start w:val="1"/>
      <w:numFmt w:val="decimal"/>
      <w:lvlText w:val="%1."/>
      <w:lvlJc w:val="left"/>
      <w:pPr>
        <w:ind w:left="1680" w:hanging="13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515FF"/>
    <w:multiLevelType w:val="hybridMultilevel"/>
    <w:tmpl w:val="1B0A8E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94194E"/>
    <w:multiLevelType w:val="hybridMultilevel"/>
    <w:tmpl w:val="D72ADDB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8B636CA"/>
    <w:multiLevelType w:val="hybridMultilevel"/>
    <w:tmpl w:val="2BAAA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DB4BA4"/>
    <w:multiLevelType w:val="hybridMultilevel"/>
    <w:tmpl w:val="51B053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B1D6B7D"/>
    <w:multiLevelType w:val="hybridMultilevel"/>
    <w:tmpl w:val="D974DE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F6F2125"/>
    <w:multiLevelType w:val="hybridMultilevel"/>
    <w:tmpl w:val="6DF84E70"/>
    <w:lvl w:ilvl="0" w:tplc="04090019">
      <w:start w:val="1"/>
      <w:numFmt w:val="lowerLetter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9">
    <w:nsid w:val="214C2AD1"/>
    <w:multiLevelType w:val="hybridMultilevel"/>
    <w:tmpl w:val="BCE8AD10"/>
    <w:lvl w:ilvl="0" w:tplc="D04234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6857DB"/>
    <w:multiLevelType w:val="hybridMultilevel"/>
    <w:tmpl w:val="645A322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89A4735"/>
    <w:multiLevelType w:val="hybridMultilevel"/>
    <w:tmpl w:val="CCC433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BF7F60"/>
    <w:multiLevelType w:val="hybridMultilevel"/>
    <w:tmpl w:val="9F9806A0"/>
    <w:lvl w:ilvl="0" w:tplc="7D32601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370A2F08"/>
    <w:multiLevelType w:val="hybridMultilevel"/>
    <w:tmpl w:val="EFB0C2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5C070E"/>
    <w:multiLevelType w:val="hybridMultilevel"/>
    <w:tmpl w:val="CF5A3A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6863FB"/>
    <w:multiLevelType w:val="hybridMultilevel"/>
    <w:tmpl w:val="DDB048B4"/>
    <w:lvl w:ilvl="0" w:tplc="3F3EBB88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">
    <w:nsid w:val="4A7A7F30"/>
    <w:multiLevelType w:val="hybridMultilevel"/>
    <w:tmpl w:val="3988A1AE"/>
    <w:lvl w:ilvl="0" w:tplc="DFAC6F5A">
      <w:start w:val="1"/>
      <w:numFmt w:val="decimal"/>
      <w:lvlText w:val="%1."/>
      <w:lvlJc w:val="left"/>
      <w:pPr>
        <w:ind w:left="720" w:hanging="360"/>
      </w:pPr>
      <w:rPr>
        <w:rFonts w:eastAsia="MS Gothic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064DEF"/>
    <w:multiLevelType w:val="hybridMultilevel"/>
    <w:tmpl w:val="D21296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3B0E5E"/>
    <w:multiLevelType w:val="hybridMultilevel"/>
    <w:tmpl w:val="DBBC6C5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2F1A7C"/>
    <w:multiLevelType w:val="hybridMultilevel"/>
    <w:tmpl w:val="662298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35D4E26"/>
    <w:multiLevelType w:val="hybridMultilevel"/>
    <w:tmpl w:val="6A8008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720465"/>
    <w:multiLevelType w:val="hybridMultilevel"/>
    <w:tmpl w:val="9B826F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8511BB"/>
    <w:multiLevelType w:val="hybridMultilevel"/>
    <w:tmpl w:val="BC50E0CE"/>
    <w:lvl w:ilvl="0" w:tplc="040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3">
    <w:nsid w:val="5B9B1343"/>
    <w:multiLevelType w:val="hybridMultilevel"/>
    <w:tmpl w:val="46FCB158"/>
    <w:lvl w:ilvl="0" w:tplc="F4E8EEE4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4">
    <w:nsid w:val="5E7745B4"/>
    <w:multiLevelType w:val="hybridMultilevel"/>
    <w:tmpl w:val="7F9AD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CF5BE8"/>
    <w:multiLevelType w:val="hybridMultilevel"/>
    <w:tmpl w:val="0C00AD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8A1E33"/>
    <w:multiLevelType w:val="hybridMultilevel"/>
    <w:tmpl w:val="D654E376"/>
    <w:lvl w:ilvl="0" w:tplc="595C71CA">
      <w:start w:val="1"/>
      <w:numFmt w:val="decimal"/>
      <w:lvlText w:val="%1."/>
      <w:lvlJc w:val="left"/>
      <w:pPr>
        <w:ind w:left="390" w:hanging="360"/>
      </w:pPr>
      <w:rPr>
        <w:rFonts w:eastAsia="MS Gothic"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7">
    <w:nsid w:val="67003D81"/>
    <w:multiLevelType w:val="hybridMultilevel"/>
    <w:tmpl w:val="8F52A55C"/>
    <w:lvl w:ilvl="0" w:tplc="0F8CD4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7C67291"/>
    <w:multiLevelType w:val="hybridMultilevel"/>
    <w:tmpl w:val="14F2C54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A933FA"/>
    <w:multiLevelType w:val="hybridMultilevel"/>
    <w:tmpl w:val="85CA0CF0"/>
    <w:lvl w:ilvl="0" w:tplc="0409000F">
      <w:start w:val="1"/>
      <w:numFmt w:val="decimal"/>
      <w:lvlText w:val="%1."/>
      <w:lvlJc w:val="left"/>
      <w:pPr>
        <w:ind w:left="741" w:hanging="360"/>
      </w:pPr>
    </w:lvl>
    <w:lvl w:ilvl="1" w:tplc="04090019" w:tentative="1">
      <w:start w:val="1"/>
      <w:numFmt w:val="lowerLetter"/>
      <w:lvlText w:val="%2."/>
      <w:lvlJc w:val="left"/>
      <w:pPr>
        <w:ind w:left="1461" w:hanging="360"/>
      </w:pPr>
    </w:lvl>
    <w:lvl w:ilvl="2" w:tplc="0409001B" w:tentative="1">
      <w:start w:val="1"/>
      <w:numFmt w:val="lowerRoman"/>
      <w:lvlText w:val="%3."/>
      <w:lvlJc w:val="right"/>
      <w:pPr>
        <w:ind w:left="2181" w:hanging="180"/>
      </w:pPr>
    </w:lvl>
    <w:lvl w:ilvl="3" w:tplc="0409000F" w:tentative="1">
      <w:start w:val="1"/>
      <w:numFmt w:val="decimal"/>
      <w:lvlText w:val="%4."/>
      <w:lvlJc w:val="left"/>
      <w:pPr>
        <w:ind w:left="2901" w:hanging="360"/>
      </w:pPr>
    </w:lvl>
    <w:lvl w:ilvl="4" w:tplc="04090019" w:tentative="1">
      <w:start w:val="1"/>
      <w:numFmt w:val="lowerLetter"/>
      <w:lvlText w:val="%5."/>
      <w:lvlJc w:val="left"/>
      <w:pPr>
        <w:ind w:left="3621" w:hanging="360"/>
      </w:pPr>
    </w:lvl>
    <w:lvl w:ilvl="5" w:tplc="0409001B" w:tentative="1">
      <w:start w:val="1"/>
      <w:numFmt w:val="lowerRoman"/>
      <w:lvlText w:val="%6."/>
      <w:lvlJc w:val="right"/>
      <w:pPr>
        <w:ind w:left="4341" w:hanging="180"/>
      </w:pPr>
    </w:lvl>
    <w:lvl w:ilvl="6" w:tplc="0409000F" w:tentative="1">
      <w:start w:val="1"/>
      <w:numFmt w:val="decimal"/>
      <w:lvlText w:val="%7."/>
      <w:lvlJc w:val="left"/>
      <w:pPr>
        <w:ind w:left="5061" w:hanging="360"/>
      </w:pPr>
    </w:lvl>
    <w:lvl w:ilvl="7" w:tplc="04090019" w:tentative="1">
      <w:start w:val="1"/>
      <w:numFmt w:val="lowerLetter"/>
      <w:lvlText w:val="%8."/>
      <w:lvlJc w:val="left"/>
      <w:pPr>
        <w:ind w:left="5781" w:hanging="360"/>
      </w:pPr>
    </w:lvl>
    <w:lvl w:ilvl="8" w:tplc="0409001B" w:tentative="1">
      <w:start w:val="1"/>
      <w:numFmt w:val="lowerRoman"/>
      <w:lvlText w:val="%9."/>
      <w:lvlJc w:val="right"/>
      <w:pPr>
        <w:ind w:left="6501" w:hanging="180"/>
      </w:pPr>
    </w:lvl>
  </w:abstractNum>
  <w:abstractNum w:abstractNumId="30">
    <w:nsid w:val="73850475"/>
    <w:multiLevelType w:val="hybridMultilevel"/>
    <w:tmpl w:val="33A465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A82F94"/>
    <w:multiLevelType w:val="hybridMultilevel"/>
    <w:tmpl w:val="EB862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5"/>
  </w:num>
  <w:num w:numId="3">
    <w:abstractNumId w:val="17"/>
  </w:num>
  <w:num w:numId="4">
    <w:abstractNumId w:val="3"/>
  </w:num>
  <w:num w:numId="5">
    <w:abstractNumId w:val="20"/>
  </w:num>
  <w:num w:numId="6">
    <w:abstractNumId w:val="26"/>
  </w:num>
  <w:num w:numId="7">
    <w:abstractNumId w:val="24"/>
  </w:num>
  <w:num w:numId="8">
    <w:abstractNumId w:val="31"/>
  </w:num>
  <w:num w:numId="9">
    <w:abstractNumId w:val="1"/>
  </w:num>
  <w:num w:numId="10">
    <w:abstractNumId w:val="28"/>
  </w:num>
  <w:num w:numId="11">
    <w:abstractNumId w:val="27"/>
  </w:num>
  <w:num w:numId="12">
    <w:abstractNumId w:val="14"/>
  </w:num>
  <w:num w:numId="13">
    <w:abstractNumId w:val="23"/>
  </w:num>
  <w:num w:numId="14">
    <w:abstractNumId w:val="12"/>
  </w:num>
  <w:num w:numId="15">
    <w:abstractNumId w:val="29"/>
  </w:num>
  <w:num w:numId="16">
    <w:abstractNumId w:val="2"/>
  </w:num>
  <w:num w:numId="17">
    <w:abstractNumId w:val="9"/>
  </w:num>
  <w:num w:numId="18">
    <w:abstractNumId w:val="5"/>
  </w:num>
  <w:num w:numId="19">
    <w:abstractNumId w:val="22"/>
  </w:num>
  <w:num w:numId="20">
    <w:abstractNumId w:val="7"/>
  </w:num>
  <w:num w:numId="21">
    <w:abstractNumId w:val="8"/>
  </w:num>
  <w:num w:numId="22">
    <w:abstractNumId w:val="4"/>
  </w:num>
  <w:num w:numId="23">
    <w:abstractNumId w:val="19"/>
  </w:num>
  <w:num w:numId="24">
    <w:abstractNumId w:val="6"/>
  </w:num>
  <w:num w:numId="25">
    <w:abstractNumId w:val="18"/>
  </w:num>
  <w:num w:numId="26">
    <w:abstractNumId w:val="10"/>
  </w:num>
  <w:num w:numId="27">
    <w:abstractNumId w:val="21"/>
  </w:num>
  <w:num w:numId="28">
    <w:abstractNumId w:val="25"/>
  </w:num>
  <w:num w:numId="29">
    <w:abstractNumId w:val="0"/>
  </w:num>
  <w:num w:numId="30">
    <w:abstractNumId w:val="13"/>
  </w:num>
  <w:num w:numId="31">
    <w:abstractNumId w:val="16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245E"/>
    <w:rsid w:val="000043AE"/>
    <w:rsid w:val="00020842"/>
    <w:rsid w:val="000377A7"/>
    <w:rsid w:val="000617AE"/>
    <w:rsid w:val="000907CB"/>
    <w:rsid w:val="000A3B22"/>
    <w:rsid w:val="00134B06"/>
    <w:rsid w:val="00177BCA"/>
    <w:rsid w:val="0018279E"/>
    <w:rsid w:val="002031E7"/>
    <w:rsid w:val="00203C79"/>
    <w:rsid w:val="0021245E"/>
    <w:rsid w:val="0023671A"/>
    <w:rsid w:val="00254CD3"/>
    <w:rsid w:val="002D7C5A"/>
    <w:rsid w:val="002F19DA"/>
    <w:rsid w:val="002F6496"/>
    <w:rsid w:val="00322D7B"/>
    <w:rsid w:val="00352A4F"/>
    <w:rsid w:val="003624A9"/>
    <w:rsid w:val="003F565C"/>
    <w:rsid w:val="00430AB9"/>
    <w:rsid w:val="00482C51"/>
    <w:rsid w:val="00496737"/>
    <w:rsid w:val="004D70A9"/>
    <w:rsid w:val="004E0C9D"/>
    <w:rsid w:val="005226D5"/>
    <w:rsid w:val="00530878"/>
    <w:rsid w:val="005752FE"/>
    <w:rsid w:val="005B1195"/>
    <w:rsid w:val="005F2DF9"/>
    <w:rsid w:val="0063483B"/>
    <w:rsid w:val="00652145"/>
    <w:rsid w:val="00654C7E"/>
    <w:rsid w:val="00657720"/>
    <w:rsid w:val="006D2B8B"/>
    <w:rsid w:val="0071060B"/>
    <w:rsid w:val="00737A4E"/>
    <w:rsid w:val="007624C0"/>
    <w:rsid w:val="00785FBD"/>
    <w:rsid w:val="007F42E3"/>
    <w:rsid w:val="00807C52"/>
    <w:rsid w:val="0084365B"/>
    <w:rsid w:val="00867F0C"/>
    <w:rsid w:val="00873FCD"/>
    <w:rsid w:val="008A44D6"/>
    <w:rsid w:val="008B4F27"/>
    <w:rsid w:val="008E1910"/>
    <w:rsid w:val="008E7A15"/>
    <w:rsid w:val="008F6C8E"/>
    <w:rsid w:val="00915869"/>
    <w:rsid w:val="00923CEA"/>
    <w:rsid w:val="00935496"/>
    <w:rsid w:val="00954954"/>
    <w:rsid w:val="009B6DAE"/>
    <w:rsid w:val="009C2E85"/>
    <w:rsid w:val="009D4035"/>
    <w:rsid w:val="00A16C0C"/>
    <w:rsid w:val="00A21FCD"/>
    <w:rsid w:val="00A41787"/>
    <w:rsid w:val="00A439D6"/>
    <w:rsid w:val="00A53009"/>
    <w:rsid w:val="00A668A3"/>
    <w:rsid w:val="00A73ED7"/>
    <w:rsid w:val="00A8332E"/>
    <w:rsid w:val="00AA335F"/>
    <w:rsid w:val="00AC09F8"/>
    <w:rsid w:val="00B374C7"/>
    <w:rsid w:val="00C64939"/>
    <w:rsid w:val="00CA1364"/>
    <w:rsid w:val="00CB11B5"/>
    <w:rsid w:val="00CB2C20"/>
    <w:rsid w:val="00D51C29"/>
    <w:rsid w:val="00D55D3F"/>
    <w:rsid w:val="00DB7F02"/>
    <w:rsid w:val="00DC14BF"/>
    <w:rsid w:val="00E2264A"/>
    <w:rsid w:val="00E228E8"/>
    <w:rsid w:val="00E3000B"/>
    <w:rsid w:val="00E83FCD"/>
    <w:rsid w:val="00EC59FD"/>
    <w:rsid w:val="00F078D4"/>
    <w:rsid w:val="00F12DF2"/>
    <w:rsid w:val="00F316A4"/>
    <w:rsid w:val="00F43259"/>
    <w:rsid w:val="00F536C3"/>
    <w:rsid w:val="00F54924"/>
    <w:rsid w:val="00F76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1D749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45E"/>
    <w:pPr>
      <w:spacing w:after="160" w:line="259" w:lineRule="auto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1245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1245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Spacing">
    <w:name w:val="No Spacing"/>
    <w:uiPriority w:val="1"/>
    <w:qFormat/>
    <w:rsid w:val="0021245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3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C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03C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3C79"/>
  </w:style>
  <w:style w:type="paragraph" w:styleId="Footer">
    <w:name w:val="footer"/>
    <w:basedOn w:val="Normal"/>
    <w:link w:val="FooterChar"/>
    <w:uiPriority w:val="99"/>
    <w:unhideWhenUsed/>
    <w:rsid w:val="00203C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C79"/>
  </w:style>
  <w:style w:type="table" w:styleId="TableGrid">
    <w:name w:val="Table Grid"/>
    <w:basedOn w:val="TableNormal"/>
    <w:uiPriority w:val="59"/>
    <w:rsid w:val="00203C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0377A7"/>
    <w:rPr>
      <w:b/>
      <w:bCs/>
    </w:rPr>
  </w:style>
  <w:style w:type="paragraph" w:styleId="ListParagraph">
    <w:name w:val="List Paragraph"/>
    <w:basedOn w:val="Normal"/>
    <w:uiPriority w:val="34"/>
    <w:qFormat/>
    <w:rsid w:val="00EC59FD"/>
    <w:pPr>
      <w:ind w:left="720"/>
      <w:contextualSpacing/>
    </w:pPr>
  </w:style>
  <w:style w:type="table" w:customStyle="1" w:styleId="LightShading1">
    <w:name w:val="Light Shading1"/>
    <w:basedOn w:val="TableNormal"/>
    <w:uiPriority w:val="60"/>
    <w:rsid w:val="007624C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ColorfulShading">
    <w:name w:val="Colorful Shading"/>
    <w:basedOn w:val="TableNormal"/>
    <w:uiPriority w:val="71"/>
    <w:rsid w:val="007F42E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10</Pages>
  <Words>1375</Words>
  <Characters>7844</Characters>
  <Application>Microsoft Macintosh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bap</dc:creator>
  <cp:lastModifiedBy>emma</cp:lastModifiedBy>
  <cp:revision>10</cp:revision>
  <cp:lastPrinted>2015-04-13T08:29:00Z</cp:lastPrinted>
  <dcterms:created xsi:type="dcterms:W3CDTF">2018-08-16T05:32:00Z</dcterms:created>
  <dcterms:modified xsi:type="dcterms:W3CDTF">2018-08-21T17:09:00Z</dcterms:modified>
</cp:coreProperties>
</file>